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D5CB3" w14:textId="77777777" w:rsidR="006561B0" w:rsidRPr="003E679D" w:rsidRDefault="006561B0" w:rsidP="006561B0">
      <w:pPr>
        <w:jc w:val="center"/>
        <w:rPr>
          <w:rFonts w:ascii="Times New Roman" w:hAnsi="Times New Roman" w:cs="Times New Roman"/>
          <w:b/>
          <w:bCs/>
          <w:sz w:val="36"/>
          <w:szCs w:val="24"/>
        </w:rPr>
      </w:pPr>
      <w:bookmarkStart w:id="0" w:name="_Hlk231816846"/>
      <w:r w:rsidRPr="003E679D">
        <w:rPr>
          <w:rFonts w:ascii="Times New Roman" w:hAnsi="Times New Roman" w:cs="Times New Roman"/>
          <w:b/>
          <w:bCs/>
          <w:sz w:val="36"/>
          <w:szCs w:val="24"/>
        </w:rPr>
        <w:t>REPUBLIQUE DEMOCRATIQUE DU CONGO</w:t>
      </w:r>
    </w:p>
    <w:p w14:paraId="2A49FABF" w14:textId="77777777" w:rsidR="006561B0" w:rsidRDefault="006561B0" w:rsidP="006561B0">
      <w:pPr>
        <w:spacing w:after="0"/>
        <w:rPr>
          <w:rFonts w:ascii="Times New Roman" w:hAnsi="Times New Roman" w:cs="Times New Roman"/>
          <w:sz w:val="24"/>
          <w:szCs w:val="24"/>
        </w:rPr>
      </w:pPr>
      <w:r>
        <w:rPr>
          <w:rFonts w:ascii="Times New Roman" w:hAnsi="Times New Roman" w:cs="Times New Roman"/>
          <w:b/>
          <w:noProof/>
          <w:sz w:val="24"/>
          <w:szCs w:val="24"/>
          <w:lang w:eastAsia="fr-FR"/>
        </w:rPr>
        <w:drawing>
          <wp:anchor distT="0" distB="0" distL="0" distR="0" simplePos="0" relativeHeight="251659264" behindDoc="1" locked="0" layoutInCell="1" allowOverlap="1" wp14:anchorId="2B0EAA29" wp14:editId="6CA2B6D7">
            <wp:simplePos x="0" y="0"/>
            <wp:positionH relativeFrom="margin">
              <wp:posOffset>1684379</wp:posOffset>
            </wp:positionH>
            <wp:positionV relativeFrom="paragraph">
              <wp:posOffset>10823</wp:posOffset>
            </wp:positionV>
            <wp:extent cx="2297927" cy="1127621"/>
            <wp:effectExtent l="0" t="0" r="762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t="25772" b="24732"/>
                    <a:stretch/>
                  </pic:blipFill>
                  <pic:spPr>
                    <a:xfrm>
                      <a:off x="0" y="0"/>
                      <a:ext cx="2297927" cy="1127621"/>
                    </a:xfrm>
                    <a:prstGeom prst="rect">
                      <a:avLst/>
                    </a:prstGeom>
                    <a:ln>
                      <a:noFill/>
                    </a:ln>
                  </pic:spPr>
                </pic:pic>
              </a:graphicData>
            </a:graphic>
            <wp14:sizeRelH relativeFrom="page">
              <wp14:pctWidth>0</wp14:pctWidth>
            </wp14:sizeRelH>
            <wp14:sizeRelV relativeFrom="page">
              <wp14:pctHeight>0</wp14:pctHeight>
            </wp14:sizeRelV>
          </wp:anchor>
        </w:drawing>
      </w:r>
    </w:p>
    <w:p w14:paraId="7325424E" w14:textId="77777777" w:rsidR="006561B0" w:rsidRDefault="006561B0" w:rsidP="006561B0">
      <w:pPr>
        <w:ind w:firstLine="708"/>
        <w:rPr>
          <w:rFonts w:ascii="Times New Roman" w:hAnsi="Times New Roman" w:cs="Times New Roman"/>
          <w:sz w:val="24"/>
          <w:szCs w:val="24"/>
        </w:rPr>
      </w:pPr>
    </w:p>
    <w:p w14:paraId="776DB121" w14:textId="77777777" w:rsidR="006561B0" w:rsidRDefault="006561B0" w:rsidP="006561B0">
      <w:pPr>
        <w:spacing w:after="0" w:line="240" w:lineRule="auto"/>
        <w:rPr>
          <w:rFonts w:ascii="Times New Roman" w:hAnsi="Times New Roman" w:cs="Times New Roman"/>
          <w:b/>
          <w:sz w:val="24"/>
          <w:szCs w:val="24"/>
        </w:rPr>
      </w:pPr>
    </w:p>
    <w:p w14:paraId="46313680" w14:textId="77777777" w:rsidR="006561B0" w:rsidRDefault="006561B0" w:rsidP="006561B0">
      <w:pPr>
        <w:spacing w:after="0" w:line="240" w:lineRule="auto"/>
        <w:rPr>
          <w:rFonts w:ascii="Times New Roman" w:hAnsi="Times New Roman" w:cs="Times New Roman"/>
          <w:b/>
          <w:sz w:val="24"/>
          <w:szCs w:val="24"/>
        </w:rPr>
      </w:pPr>
    </w:p>
    <w:p w14:paraId="69049B8C" w14:textId="77777777" w:rsidR="006561B0" w:rsidRDefault="006561B0" w:rsidP="006561B0">
      <w:pPr>
        <w:spacing w:after="0" w:line="240" w:lineRule="auto"/>
        <w:rPr>
          <w:rFonts w:ascii="Times New Roman" w:hAnsi="Times New Roman" w:cs="Times New Roman"/>
          <w:b/>
        </w:rPr>
      </w:pPr>
    </w:p>
    <w:p w14:paraId="70D03BE6" w14:textId="77777777" w:rsidR="006561B0" w:rsidRDefault="006561B0" w:rsidP="006561B0">
      <w:pPr>
        <w:spacing w:after="0" w:line="240" w:lineRule="auto"/>
        <w:rPr>
          <w:rFonts w:ascii="Times New Roman" w:hAnsi="Times New Roman" w:cs="Times New Roman"/>
          <w:b/>
        </w:rPr>
      </w:pPr>
    </w:p>
    <w:p w14:paraId="7F96D1EC" w14:textId="77777777" w:rsidR="006561B0" w:rsidRDefault="006561B0" w:rsidP="006561B0">
      <w:pPr>
        <w:spacing w:after="0" w:line="240" w:lineRule="auto"/>
        <w:rPr>
          <w:rFonts w:ascii="Times New Roman" w:hAnsi="Times New Roman" w:cs="Times New Roman"/>
          <w:b/>
        </w:rPr>
      </w:pPr>
    </w:p>
    <w:p w14:paraId="5800562D" w14:textId="77777777" w:rsidR="006561B0" w:rsidRDefault="006561B0" w:rsidP="006561B0">
      <w:pPr>
        <w:spacing w:after="0" w:line="240" w:lineRule="auto"/>
        <w:jc w:val="center"/>
        <w:rPr>
          <w:rFonts w:ascii="Times New Roman" w:hAnsi="Times New Roman" w:cs="Times New Roman"/>
          <w:b/>
        </w:rPr>
      </w:pPr>
      <w:r>
        <w:rPr>
          <w:rFonts w:ascii="Times New Roman" w:hAnsi="Times New Roman" w:cs="Times New Roman"/>
          <w:b/>
        </w:rPr>
        <w:t>Fonds Spécial de Répartition de l’Indemnisation</w:t>
      </w:r>
    </w:p>
    <w:p w14:paraId="1FF6D78A" w14:textId="77777777" w:rsidR="006561B0" w:rsidRDefault="006561B0" w:rsidP="006561B0">
      <w:pPr>
        <w:spacing w:after="0" w:line="240" w:lineRule="auto"/>
        <w:jc w:val="center"/>
        <w:rPr>
          <w:rFonts w:ascii="Times New Roman" w:hAnsi="Times New Roman" w:cs="Times New Roman"/>
          <w:b/>
        </w:rPr>
      </w:pPr>
      <w:r>
        <w:rPr>
          <w:rFonts w:ascii="Times New Roman" w:hAnsi="Times New Roman" w:cs="Times New Roman"/>
          <w:b/>
          <w:u w:val="single"/>
        </w:rPr>
        <w:t>Aux Victimes des Activités Illicites de l’Ouganda</w:t>
      </w:r>
    </w:p>
    <w:p w14:paraId="5BB77EC8" w14:textId="77777777" w:rsidR="006561B0" w:rsidRDefault="006561B0" w:rsidP="006561B0">
      <w:pPr>
        <w:ind w:left="1416" w:firstLine="708"/>
        <w:rPr>
          <w:rFonts w:ascii="Times New Roman" w:hAnsi="Times New Roman" w:cs="Times New Roman"/>
          <w:sz w:val="36"/>
          <w:szCs w:val="24"/>
        </w:rPr>
      </w:pPr>
      <w:r>
        <w:rPr>
          <w:rFonts w:ascii="Times New Roman" w:hAnsi="Times New Roman" w:cs="Times New Roman"/>
          <w:b/>
          <w:i/>
          <w:sz w:val="24"/>
          <w:szCs w:val="24"/>
        </w:rPr>
        <w:t xml:space="preserve">                       La Coordination</w:t>
      </w:r>
    </w:p>
    <w:p w14:paraId="29879A98" w14:textId="77777777" w:rsidR="006561B0" w:rsidRDefault="006561B0" w:rsidP="006561B0">
      <w:pPr>
        <w:jc w:val="center"/>
        <w:rPr>
          <w:rFonts w:ascii="Times New Roman" w:hAnsi="Times New Roman" w:cs="Times New Roman"/>
          <w:sz w:val="36"/>
          <w:szCs w:val="24"/>
        </w:rPr>
      </w:pPr>
    </w:p>
    <w:p w14:paraId="52428E30" w14:textId="77777777" w:rsidR="006561B0" w:rsidRDefault="006561B0" w:rsidP="006561B0">
      <w:pPr>
        <w:jc w:val="center"/>
        <w:rPr>
          <w:rFonts w:ascii="Times New Roman" w:hAnsi="Times New Roman" w:cs="Times New Roman"/>
          <w:sz w:val="36"/>
          <w:szCs w:val="24"/>
        </w:rPr>
      </w:pPr>
      <w:r>
        <w:rPr>
          <w:rFonts w:ascii="Times New Roman" w:hAnsi="Times New Roman" w:cs="Times New Roman"/>
          <w:sz w:val="36"/>
          <w:szCs w:val="24"/>
        </w:rPr>
        <w:t>OFFRES D’EMPLOI</w:t>
      </w:r>
    </w:p>
    <w:p w14:paraId="5E55A087" w14:textId="77777777" w:rsidR="006561B0" w:rsidRDefault="006561B0" w:rsidP="006561B0">
      <w:pPr>
        <w:spacing w:after="0"/>
        <w:jc w:val="center"/>
        <w:rPr>
          <w:rFonts w:ascii="Times New Roman" w:hAnsi="Times New Roman" w:cs="Times New Roman"/>
          <w:b/>
          <w:sz w:val="24"/>
          <w:szCs w:val="24"/>
        </w:rPr>
      </w:pPr>
      <w:r>
        <w:rPr>
          <w:rFonts w:ascii="Times New Roman" w:hAnsi="Times New Roman" w:cs="Times New Roman"/>
          <w:b/>
          <w:sz w:val="24"/>
          <w:szCs w:val="24"/>
        </w:rPr>
        <w:t>RECRUTEMENT INTERNE/EXTERNE (DIRECTION GENERALE)</w:t>
      </w:r>
    </w:p>
    <w:p w14:paraId="15FC33C3" w14:textId="77777777" w:rsidR="006561B0" w:rsidRDefault="006561B0" w:rsidP="006561B0">
      <w:pPr>
        <w:spacing w:after="0"/>
        <w:jc w:val="center"/>
        <w:rPr>
          <w:rFonts w:ascii="Times New Roman" w:hAnsi="Times New Roman" w:cs="Times New Roman"/>
          <w:b/>
          <w:sz w:val="24"/>
          <w:szCs w:val="24"/>
        </w:rPr>
      </w:pPr>
      <w:r>
        <w:rPr>
          <w:rFonts w:ascii="Times New Roman" w:hAnsi="Times New Roman" w:cs="Times New Roman"/>
          <w:b/>
          <w:sz w:val="24"/>
          <w:szCs w:val="24"/>
        </w:rPr>
        <w:t>Plusieurs postes (6)</w:t>
      </w:r>
    </w:p>
    <w:p w14:paraId="075A75B8" w14:textId="77777777" w:rsidR="006561B0" w:rsidRDefault="006561B0" w:rsidP="006561B0">
      <w:pPr>
        <w:spacing w:after="0"/>
        <w:jc w:val="center"/>
        <w:rPr>
          <w:rFonts w:ascii="Times New Roman" w:hAnsi="Times New Roman" w:cs="Times New Roman"/>
          <w:b/>
          <w:sz w:val="24"/>
          <w:szCs w:val="24"/>
        </w:rPr>
      </w:pPr>
    </w:p>
    <w:p w14:paraId="3462B7F6"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Le Fonds Spécial de Répartition de l’Indemnisation aux Victimes des Activités Illicites de l’Ouganda en République Démocratique du Congo ou à leurs ayants-droit, en sigle FRIVAO est un Etablissement public à caractère social et a mission de répartir les indemnisations individuelles et collectives aux victimes et aux entités, publiques et privées, affectées par les activités illicites de l’Ouganda dans les provinces de Bas-Uélé, Haut-Uélé, Ituri et Tshopo.</w:t>
      </w:r>
    </w:p>
    <w:p w14:paraId="4A3820F9"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sz w:val="24"/>
          <w:szCs w:val="24"/>
        </w:rPr>
        <w:t xml:space="preserve">Dans le cadre de ses activités, FRIVAO recrute des candidats qualifiés sous contrat à durée déterminée pour les postes de : </w:t>
      </w:r>
      <w:r>
        <w:rPr>
          <w:rFonts w:ascii="Times New Roman" w:hAnsi="Times New Roman" w:cs="Times New Roman"/>
          <w:b/>
          <w:sz w:val="24"/>
          <w:szCs w:val="24"/>
        </w:rPr>
        <w:t>Chef de Commission ayant rang de Directeur</w:t>
      </w:r>
      <w:r>
        <w:rPr>
          <w:rFonts w:ascii="Times New Roman" w:hAnsi="Times New Roman" w:cs="Times New Roman"/>
          <w:sz w:val="24"/>
          <w:szCs w:val="24"/>
        </w:rPr>
        <w:t xml:space="preserve"> </w:t>
      </w:r>
      <w:r w:rsidRPr="003E679D">
        <w:rPr>
          <w:rFonts w:ascii="Times New Roman" w:hAnsi="Times New Roman" w:cs="Times New Roman"/>
          <w:b/>
          <w:bCs/>
          <w:sz w:val="24"/>
          <w:szCs w:val="24"/>
        </w:rPr>
        <w:t>(5)</w:t>
      </w:r>
      <w:r>
        <w:rPr>
          <w:rFonts w:ascii="Times New Roman" w:hAnsi="Times New Roman" w:cs="Times New Roman"/>
          <w:sz w:val="24"/>
          <w:szCs w:val="24"/>
        </w:rPr>
        <w:t xml:space="preserve"> et </w:t>
      </w:r>
      <w:bookmarkStart w:id="1" w:name="_Hlk231816947"/>
      <w:bookmarkEnd w:id="0"/>
      <w:r>
        <w:rPr>
          <w:rFonts w:ascii="Times New Roman" w:hAnsi="Times New Roman" w:cs="Times New Roman"/>
          <w:sz w:val="24"/>
          <w:szCs w:val="24"/>
        </w:rPr>
        <w:t xml:space="preserve">de </w:t>
      </w:r>
      <w:r>
        <w:rPr>
          <w:rFonts w:ascii="Times New Roman" w:hAnsi="Times New Roman" w:cs="Times New Roman"/>
          <w:b/>
          <w:sz w:val="24"/>
          <w:szCs w:val="24"/>
        </w:rPr>
        <w:t>Comptable interne</w:t>
      </w:r>
      <w:r>
        <w:rPr>
          <w:rFonts w:ascii="Times New Roman" w:hAnsi="Times New Roman" w:cs="Times New Roman"/>
          <w:sz w:val="24"/>
          <w:szCs w:val="24"/>
        </w:rPr>
        <w:t xml:space="preserve"> </w:t>
      </w:r>
      <w:r w:rsidRPr="003E679D">
        <w:rPr>
          <w:rFonts w:ascii="Times New Roman" w:hAnsi="Times New Roman" w:cs="Times New Roman"/>
          <w:b/>
          <w:bCs/>
          <w:sz w:val="24"/>
          <w:szCs w:val="24"/>
        </w:rPr>
        <w:t>(1)</w:t>
      </w:r>
      <w:r>
        <w:rPr>
          <w:rFonts w:ascii="Times New Roman" w:hAnsi="Times New Roman" w:cs="Times New Roman"/>
          <w:sz w:val="24"/>
          <w:szCs w:val="24"/>
        </w:rPr>
        <w:t xml:space="preserve"> avec comme lieu de prestation </w:t>
      </w:r>
      <w:r>
        <w:rPr>
          <w:rFonts w:ascii="Times New Roman" w:hAnsi="Times New Roman" w:cs="Times New Roman"/>
          <w:b/>
          <w:sz w:val="24"/>
          <w:szCs w:val="24"/>
        </w:rPr>
        <w:t xml:space="preserve">Kisangani. </w:t>
      </w:r>
    </w:p>
    <w:bookmarkEnd w:id="1"/>
    <w:p w14:paraId="6655CAAB" w14:textId="77777777" w:rsidR="006561B0" w:rsidRDefault="006561B0" w:rsidP="006561B0">
      <w:pPr>
        <w:jc w:val="both"/>
        <w:rPr>
          <w:rFonts w:ascii="Times New Roman" w:hAnsi="Times New Roman" w:cs="Times New Roman"/>
          <w:b/>
          <w:sz w:val="28"/>
          <w:szCs w:val="24"/>
        </w:rPr>
      </w:pPr>
    </w:p>
    <w:p w14:paraId="044CF6A3" w14:textId="77777777" w:rsidR="006561B0" w:rsidRDefault="006561B0" w:rsidP="006561B0">
      <w:pPr>
        <w:jc w:val="right"/>
        <w:rPr>
          <w:rFonts w:ascii="Times New Roman" w:hAnsi="Times New Roman" w:cs="Times New Roman"/>
          <w:bCs/>
          <w:sz w:val="24"/>
          <w:szCs w:val="24"/>
        </w:rPr>
      </w:pPr>
      <w:r>
        <w:rPr>
          <w:rFonts w:ascii="Times New Roman" w:hAnsi="Times New Roman" w:cs="Times New Roman"/>
          <w:bCs/>
          <w:sz w:val="24"/>
          <w:szCs w:val="24"/>
        </w:rPr>
        <w:t>Fait à Kisangani, le 08 Juin 2026.</w:t>
      </w:r>
    </w:p>
    <w:p w14:paraId="179E9000" w14:textId="77777777" w:rsidR="006561B0" w:rsidRDefault="006561B0" w:rsidP="006561B0">
      <w:pPr>
        <w:jc w:val="right"/>
        <w:rPr>
          <w:rFonts w:ascii="Times New Roman" w:hAnsi="Times New Roman" w:cs="Times New Roman"/>
          <w:b/>
          <w:sz w:val="24"/>
          <w:szCs w:val="24"/>
        </w:rPr>
      </w:pPr>
    </w:p>
    <w:p w14:paraId="39072019" w14:textId="77777777" w:rsidR="006561B0" w:rsidRPr="003E679D" w:rsidRDefault="006561B0" w:rsidP="006561B0">
      <w:pPr>
        <w:jc w:val="right"/>
        <w:rPr>
          <w:rFonts w:ascii="Times New Roman" w:hAnsi="Times New Roman" w:cs="Times New Roman"/>
          <w:b/>
          <w:sz w:val="24"/>
          <w:szCs w:val="24"/>
        </w:rPr>
      </w:pPr>
      <w:r w:rsidRPr="003E679D">
        <w:rPr>
          <w:rFonts w:ascii="Times New Roman" w:hAnsi="Times New Roman" w:cs="Times New Roman"/>
          <w:b/>
          <w:sz w:val="24"/>
          <w:szCs w:val="24"/>
        </w:rPr>
        <w:t>Mgr. MWARABU NGALEMA François</w:t>
      </w:r>
    </w:p>
    <w:p w14:paraId="61673F97" w14:textId="77777777" w:rsidR="006561B0" w:rsidRDefault="006561B0" w:rsidP="006561B0">
      <w:pPr>
        <w:jc w:val="both"/>
        <w:rPr>
          <w:rFonts w:ascii="Times New Roman" w:hAnsi="Times New Roman" w:cs="Times New Roman"/>
          <w:b/>
          <w:sz w:val="28"/>
          <w:szCs w:val="24"/>
        </w:rPr>
      </w:pPr>
    </w:p>
    <w:p w14:paraId="50FF5BE5" w14:textId="77777777" w:rsidR="006561B0" w:rsidRDefault="006561B0" w:rsidP="006561B0">
      <w:pPr>
        <w:jc w:val="both"/>
        <w:rPr>
          <w:rFonts w:ascii="Times New Roman" w:hAnsi="Times New Roman" w:cs="Times New Roman"/>
          <w:b/>
          <w:sz w:val="28"/>
          <w:szCs w:val="24"/>
        </w:rPr>
      </w:pPr>
    </w:p>
    <w:p w14:paraId="6F754A70" w14:textId="77777777" w:rsidR="006561B0" w:rsidRDefault="006561B0" w:rsidP="006561B0">
      <w:pPr>
        <w:jc w:val="both"/>
        <w:rPr>
          <w:rFonts w:ascii="Times New Roman" w:hAnsi="Times New Roman" w:cs="Times New Roman"/>
          <w:b/>
          <w:sz w:val="28"/>
          <w:szCs w:val="24"/>
        </w:rPr>
      </w:pPr>
    </w:p>
    <w:p w14:paraId="01B59A43" w14:textId="77777777" w:rsidR="006561B0" w:rsidRDefault="006561B0" w:rsidP="006561B0">
      <w:pPr>
        <w:jc w:val="both"/>
        <w:rPr>
          <w:rFonts w:ascii="Times New Roman" w:hAnsi="Times New Roman" w:cs="Times New Roman"/>
          <w:b/>
          <w:sz w:val="28"/>
          <w:szCs w:val="24"/>
        </w:rPr>
      </w:pPr>
    </w:p>
    <w:p w14:paraId="2EEB9B49" w14:textId="77777777" w:rsidR="006561B0" w:rsidRDefault="006561B0" w:rsidP="006561B0">
      <w:pPr>
        <w:jc w:val="both"/>
        <w:rPr>
          <w:rFonts w:ascii="Times New Roman" w:hAnsi="Times New Roman" w:cs="Times New Roman"/>
          <w:b/>
          <w:sz w:val="28"/>
          <w:szCs w:val="24"/>
        </w:rPr>
      </w:pPr>
    </w:p>
    <w:p w14:paraId="1FB11A0A" w14:textId="77777777" w:rsidR="006561B0" w:rsidRDefault="006561B0" w:rsidP="006561B0">
      <w:pPr>
        <w:jc w:val="both"/>
        <w:rPr>
          <w:rFonts w:ascii="Times New Roman" w:hAnsi="Times New Roman" w:cs="Times New Roman"/>
          <w:b/>
          <w:sz w:val="28"/>
          <w:szCs w:val="24"/>
        </w:rPr>
      </w:pPr>
    </w:p>
    <w:p w14:paraId="6840A5EE" w14:textId="77777777" w:rsidR="006561B0" w:rsidRDefault="006561B0" w:rsidP="006561B0">
      <w:pPr>
        <w:jc w:val="both"/>
        <w:rPr>
          <w:rFonts w:ascii="Times New Roman" w:hAnsi="Times New Roman" w:cs="Times New Roman"/>
          <w:b/>
          <w:sz w:val="28"/>
          <w:szCs w:val="24"/>
        </w:rPr>
      </w:pPr>
    </w:p>
    <w:p w14:paraId="132A936D" w14:textId="77777777" w:rsidR="006561B0" w:rsidRDefault="006561B0" w:rsidP="006561B0">
      <w:pPr>
        <w:jc w:val="both"/>
        <w:rPr>
          <w:rFonts w:ascii="Times New Roman" w:hAnsi="Times New Roman" w:cs="Times New Roman"/>
          <w:b/>
          <w:sz w:val="28"/>
          <w:szCs w:val="24"/>
          <w:u w:val="single"/>
        </w:rPr>
      </w:pPr>
      <w:r>
        <w:rPr>
          <w:rFonts w:ascii="Times New Roman" w:hAnsi="Times New Roman" w:cs="Times New Roman"/>
          <w:b/>
          <w:sz w:val="28"/>
          <w:szCs w:val="24"/>
        </w:rPr>
        <w:lastRenderedPageBreak/>
        <w:t>Titre de poste 1 : Chef de la Commission Administrative et Financière</w:t>
      </w:r>
    </w:p>
    <w:p w14:paraId="636668A7" w14:textId="77777777" w:rsidR="006561B0" w:rsidRDefault="006561B0" w:rsidP="006561B0">
      <w:pPr>
        <w:spacing w:after="0"/>
        <w:jc w:val="both"/>
        <w:rPr>
          <w:rFonts w:ascii="Times New Roman" w:hAnsi="Times New Roman" w:cs="Times New Roman"/>
          <w:bCs/>
          <w:sz w:val="24"/>
          <w:szCs w:val="24"/>
        </w:rPr>
      </w:pPr>
    </w:p>
    <w:p w14:paraId="6AC9C760"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Type de contrat</w:t>
      </w: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t>: CDD</w:t>
      </w:r>
    </w:p>
    <w:p w14:paraId="59F29F9D"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 xml:space="preserve">Lieu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Kisangani</w:t>
      </w:r>
    </w:p>
    <w:p w14:paraId="4BE2400C"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Rattachement hiérarchique</w:t>
      </w:r>
      <w:r>
        <w:rPr>
          <w:rFonts w:ascii="Times New Roman" w:hAnsi="Times New Roman" w:cs="Times New Roman"/>
          <w:bCs/>
          <w:sz w:val="24"/>
          <w:szCs w:val="24"/>
        </w:rPr>
        <w:tab/>
        <w:t>: Directeur Général (Coordonnateur) ou son remplaçant</w:t>
      </w:r>
    </w:p>
    <w:p w14:paraId="41BFE96C" w14:textId="4D833879"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Date de prise de poste</w:t>
      </w:r>
      <w:r>
        <w:rPr>
          <w:rFonts w:ascii="Times New Roman" w:hAnsi="Times New Roman" w:cs="Times New Roman"/>
          <w:bCs/>
          <w:sz w:val="24"/>
          <w:szCs w:val="24"/>
        </w:rPr>
        <w:tab/>
        <w:t xml:space="preserve">: Dès que possible </w:t>
      </w:r>
    </w:p>
    <w:p w14:paraId="7A6A9EA3" w14:textId="77777777" w:rsidR="006561B0" w:rsidRDefault="006561B0" w:rsidP="006561B0">
      <w:pPr>
        <w:jc w:val="both"/>
        <w:rPr>
          <w:rFonts w:ascii="Times New Roman" w:hAnsi="Times New Roman" w:cs="Times New Roman"/>
          <w:sz w:val="24"/>
          <w:szCs w:val="24"/>
        </w:rPr>
      </w:pPr>
    </w:p>
    <w:p w14:paraId="6754BB37"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Les principaux domaines de responsabilité</w:t>
      </w:r>
    </w:p>
    <w:p w14:paraId="389F0B51"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gestion stratégique et opérationnelle des activités administratives :</w:t>
      </w:r>
    </w:p>
    <w:p w14:paraId="4881F033" w14:textId="77777777" w:rsidR="006561B0" w:rsidRDefault="006561B0" w:rsidP="006561B0">
      <w:pPr>
        <w:pStyle w:val="Paragraphedeliste"/>
        <w:ind w:left="1080"/>
        <w:jc w:val="both"/>
        <w:rPr>
          <w:rFonts w:ascii="Times New Roman" w:hAnsi="Times New Roman" w:cs="Times New Roman"/>
          <w:sz w:val="24"/>
          <w:szCs w:val="24"/>
        </w:rPr>
      </w:pPr>
    </w:p>
    <w:p w14:paraId="3BE8C332"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Aider à concevoir et à mettre en place une structure organisationnelle cohérente qui est conforme avec les bonnes pratiques et adaptée aux besoins du FRIVAO ;</w:t>
      </w:r>
    </w:p>
    <w:p w14:paraId="6B9539DE"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Superviser les opérations quotidiennes de l’administration du FRIVAO ;</w:t>
      </w:r>
    </w:p>
    <w:p w14:paraId="56D9D848"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Mettre en place des politiques et des procédures efficaces pour assurer le bon fonctionnement des services administratifs ;</w:t>
      </w:r>
    </w:p>
    <w:p w14:paraId="7E4B2BE0"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Assurer la conformité aux réglementations et aux normes en vigueur.</w:t>
      </w:r>
    </w:p>
    <w:p w14:paraId="24DF3BE5" w14:textId="77777777" w:rsidR="006561B0" w:rsidRDefault="006561B0" w:rsidP="006561B0">
      <w:pPr>
        <w:pStyle w:val="Paragraphedeliste"/>
        <w:ind w:left="1440"/>
        <w:jc w:val="both"/>
        <w:rPr>
          <w:rFonts w:ascii="Times New Roman" w:hAnsi="Times New Roman" w:cs="Times New Roman"/>
          <w:b/>
          <w:sz w:val="24"/>
          <w:szCs w:val="24"/>
        </w:rPr>
      </w:pPr>
    </w:p>
    <w:p w14:paraId="23097C10"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gestion financière :</w:t>
      </w:r>
    </w:p>
    <w:p w14:paraId="3DE92A4F" w14:textId="77777777" w:rsidR="006561B0" w:rsidRDefault="006561B0" w:rsidP="006561B0">
      <w:pPr>
        <w:pStyle w:val="Paragraphedeliste"/>
        <w:ind w:left="1080"/>
        <w:jc w:val="both"/>
        <w:rPr>
          <w:rFonts w:ascii="Times New Roman" w:hAnsi="Times New Roman" w:cs="Times New Roman"/>
          <w:b/>
          <w:sz w:val="24"/>
          <w:szCs w:val="24"/>
        </w:rPr>
      </w:pPr>
    </w:p>
    <w:p w14:paraId="3508F0E4"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Elaborer et gérer le budget du FRIVAO sous la coordination du Coordonnateur avec les différentes parties prenantes ;</w:t>
      </w:r>
    </w:p>
    <w:p w14:paraId="330E2CA7"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Superviser les opérations financières, y compris la comptabilité, la gestion des fonds et les rapports financiers ;</w:t>
      </w:r>
    </w:p>
    <w:p w14:paraId="41D3C3A2"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Evaluer les performances financières et proposer des mesures d’amélioration ;</w:t>
      </w:r>
    </w:p>
    <w:p w14:paraId="7404E3D5"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Suivre au quotidien les flux de trésorerie, analyser les écarts eu égard aux prévisions, mettre à jour les prévisionnels de trésorerie, superviser le processus d’encaissement et de décaissement, gérer le patrimoine du FRIVAO, assurer les relations avec les établissements bancaires ;</w:t>
      </w:r>
    </w:p>
    <w:p w14:paraId="7AA5553E"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Contrôler et vérifier la fiabilité des pièces comptables ;</w:t>
      </w:r>
    </w:p>
    <w:p w14:paraId="33C416E6" w14:textId="77777777" w:rsidR="006561B0" w:rsidRDefault="006561B0" w:rsidP="006561B0">
      <w:pPr>
        <w:pStyle w:val="Paragraphedeliste"/>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04AF3446"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gestion des ressources humaines :</w:t>
      </w:r>
    </w:p>
    <w:p w14:paraId="5075162E" w14:textId="77777777" w:rsidR="006561B0" w:rsidRDefault="006561B0" w:rsidP="006561B0">
      <w:pPr>
        <w:pStyle w:val="Paragraphedeliste"/>
        <w:ind w:left="1080"/>
        <w:jc w:val="both"/>
        <w:rPr>
          <w:rFonts w:ascii="Times New Roman" w:hAnsi="Times New Roman" w:cs="Times New Roman"/>
          <w:sz w:val="24"/>
          <w:szCs w:val="24"/>
        </w:rPr>
      </w:pPr>
    </w:p>
    <w:p w14:paraId="36E0B7C1"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Recruter, former et encadrer le personnel du FRIVAO ;</w:t>
      </w:r>
    </w:p>
    <w:p w14:paraId="65F6472B"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Elaborer et mettre en œuvre des politiques RH pour assurer un environnement de travail sain et productif ;</w:t>
      </w:r>
    </w:p>
    <w:p w14:paraId="34153794" w14:textId="77777777" w:rsidR="006561B0" w:rsidRDefault="006561B0" w:rsidP="006561B0">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Superviser la gestion des salaires, des avantages sociaux et des relations employés-employeur.</w:t>
      </w:r>
    </w:p>
    <w:p w14:paraId="2D020561" w14:textId="77777777" w:rsidR="006561B0" w:rsidRDefault="006561B0" w:rsidP="006561B0">
      <w:pPr>
        <w:jc w:val="both"/>
        <w:rPr>
          <w:rFonts w:ascii="Times New Roman" w:hAnsi="Times New Roman" w:cs="Times New Roman"/>
          <w:b/>
          <w:sz w:val="24"/>
          <w:szCs w:val="24"/>
          <w:u w:val="single"/>
        </w:rPr>
      </w:pPr>
      <w:r>
        <w:rPr>
          <w:rFonts w:ascii="Times New Roman" w:hAnsi="Times New Roman" w:cs="Times New Roman"/>
          <w:b/>
          <w:sz w:val="24"/>
          <w:szCs w:val="24"/>
        </w:rPr>
        <w:t>Le Profil requis :</w:t>
      </w:r>
    </w:p>
    <w:p w14:paraId="41952132"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Être en priorité de nationalité congolaise</w:t>
      </w:r>
    </w:p>
    <w:p w14:paraId="11275588"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Avoir une connaissance approfondie des procédures administratives, financières et des ressources humaines ;</w:t>
      </w:r>
    </w:p>
    <w:p w14:paraId="2D08F822"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Avoir un esprit analytique et de bonnes capacités organisationnelles ; </w:t>
      </w:r>
    </w:p>
    <w:p w14:paraId="4C23ECE5"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Disposer des capacités à gérer des équipes et travailler avec différents acteurs internes et externes ;</w:t>
      </w:r>
    </w:p>
    <w:p w14:paraId="1943DE0B"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Excellentes compétences en communication, en résolution de problèmes et en prise de décision ;</w:t>
      </w:r>
    </w:p>
    <w:p w14:paraId="5BA9FF19"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Excellente connaissance des tableurs électroniques ;</w:t>
      </w:r>
    </w:p>
    <w:p w14:paraId="23AC3747"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Solide leadership et motivation.</w:t>
      </w:r>
    </w:p>
    <w:p w14:paraId="20D1666D"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Qualifications et expériences requises</w:t>
      </w:r>
    </w:p>
    <w:p w14:paraId="1C532FF4"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Être détenteur au minimum d’un diplôme universitaire niveau Licence ou master en science économique, en gestion, finance, comptabilité, ressources humaines ou dans un domaine connexe ;</w:t>
      </w:r>
    </w:p>
    <w:p w14:paraId="3E635AA3"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Expérience pertinente d’au moins 7 ans dans des postes de direction similaire ;</w:t>
      </w:r>
    </w:p>
    <w:p w14:paraId="0499057F" w14:textId="77777777" w:rsidR="006561B0" w:rsidRDefault="006561B0" w:rsidP="006561B0">
      <w:pPr>
        <w:pStyle w:val="Paragraphedeliste"/>
        <w:ind w:left="1080"/>
        <w:jc w:val="both"/>
        <w:rPr>
          <w:rFonts w:ascii="Times New Roman" w:hAnsi="Times New Roman" w:cs="Times New Roman"/>
          <w:sz w:val="24"/>
          <w:szCs w:val="24"/>
        </w:rPr>
      </w:pPr>
    </w:p>
    <w:p w14:paraId="7D748A49"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7AEA18B6" w14:textId="77777777" w:rsidR="006561B0" w:rsidRDefault="006561B0" w:rsidP="006561B0">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01C30A9D" w14:textId="77777777" w:rsidR="006561B0" w:rsidRDefault="006561B0" w:rsidP="006561B0">
      <w:pPr>
        <w:pStyle w:val="Paragraphedeliste"/>
        <w:jc w:val="both"/>
        <w:rPr>
          <w:rFonts w:ascii="Times New Roman" w:hAnsi="Times New Roman" w:cs="Times New Roman"/>
          <w:sz w:val="24"/>
          <w:szCs w:val="24"/>
        </w:rPr>
      </w:pPr>
    </w:p>
    <w:p w14:paraId="327ACC54"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2BFD7B33" w14:textId="77777777" w:rsidR="006561B0" w:rsidRDefault="006561B0" w:rsidP="006561B0">
      <w:pPr>
        <w:pStyle w:val="Paragraphedeliste"/>
        <w:jc w:val="both"/>
        <w:rPr>
          <w:rFonts w:ascii="Times New Roman" w:hAnsi="Times New Roman" w:cs="Times New Roman"/>
          <w:sz w:val="24"/>
          <w:szCs w:val="24"/>
        </w:rPr>
      </w:pPr>
    </w:p>
    <w:p w14:paraId="366C255A"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6DE1AEA8"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05F64F62" w14:textId="77777777" w:rsidR="006561B0" w:rsidRDefault="006561B0" w:rsidP="006561B0">
      <w:pPr>
        <w:pStyle w:val="Paragraphedeliste"/>
        <w:ind w:left="4260" w:firstLine="696"/>
        <w:jc w:val="both"/>
        <w:rPr>
          <w:rFonts w:ascii="Times New Roman" w:hAnsi="Times New Roman" w:cs="Times New Roman"/>
          <w:sz w:val="24"/>
          <w:szCs w:val="24"/>
        </w:rPr>
      </w:pPr>
    </w:p>
    <w:p w14:paraId="555008E4" w14:textId="77777777" w:rsidR="006561B0" w:rsidRDefault="006561B0" w:rsidP="006561B0">
      <w:pPr>
        <w:pStyle w:val="Paragraphedeliste"/>
        <w:ind w:left="4260" w:firstLine="696"/>
        <w:jc w:val="both"/>
        <w:rPr>
          <w:rFonts w:ascii="Times New Roman" w:hAnsi="Times New Roman" w:cs="Times New Roman"/>
          <w:sz w:val="24"/>
          <w:szCs w:val="24"/>
        </w:rPr>
      </w:pPr>
    </w:p>
    <w:p w14:paraId="7A71E5B2" w14:textId="77777777" w:rsidR="006561B0" w:rsidRDefault="006561B0" w:rsidP="006561B0">
      <w:pPr>
        <w:pStyle w:val="Paragraphedeliste"/>
        <w:ind w:left="4260" w:firstLine="696"/>
        <w:jc w:val="both"/>
        <w:rPr>
          <w:rFonts w:ascii="Times New Roman" w:hAnsi="Times New Roman" w:cs="Times New Roman"/>
          <w:sz w:val="24"/>
          <w:szCs w:val="24"/>
        </w:rPr>
      </w:pPr>
    </w:p>
    <w:p w14:paraId="7E85D9D1" w14:textId="77777777" w:rsidR="006561B0" w:rsidRDefault="006561B0" w:rsidP="006561B0">
      <w:pPr>
        <w:pStyle w:val="Paragraphedeliste"/>
        <w:ind w:left="4260" w:firstLine="696"/>
        <w:jc w:val="both"/>
        <w:rPr>
          <w:rFonts w:ascii="Times New Roman" w:hAnsi="Times New Roman" w:cs="Times New Roman"/>
          <w:sz w:val="24"/>
          <w:szCs w:val="24"/>
        </w:rPr>
      </w:pPr>
    </w:p>
    <w:p w14:paraId="70022660" w14:textId="77777777" w:rsidR="006561B0" w:rsidRDefault="006561B0" w:rsidP="006561B0">
      <w:pPr>
        <w:pStyle w:val="Paragraphedeliste"/>
        <w:ind w:left="4260" w:firstLine="696"/>
        <w:jc w:val="right"/>
        <w:rPr>
          <w:rFonts w:ascii="Times New Roman" w:hAnsi="Times New Roman" w:cs="Times New Roman"/>
          <w:sz w:val="24"/>
          <w:szCs w:val="24"/>
        </w:rPr>
      </w:pPr>
      <w:r>
        <w:rPr>
          <w:rFonts w:ascii="Times New Roman" w:hAnsi="Times New Roman" w:cs="Times New Roman"/>
          <w:sz w:val="24"/>
          <w:szCs w:val="24"/>
        </w:rPr>
        <w:t>Fait à Kisangani, le 08 Juin 2026.</w:t>
      </w:r>
    </w:p>
    <w:p w14:paraId="1D873008" w14:textId="77777777" w:rsidR="006561B0" w:rsidRDefault="006561B0" w:rsidP="006561B0">
      <w:pPr>
        <w:pStyle w:val="Paragraphedeliste"/>
        <w:jc w:val="both"/>
        <w:rPr>
          <w:rFonts w:ascii="Times New Roman" w:hAnsi="Times New Roman" w:cs="Times New Roman"/>
          <w:sz w:val="24"/>
          <w:szCs w:val="24"/>
        </w:rPr>
      </w:pPr>
    </w:p>
    <w:p w14:paraId="664A5FD2" w14:textId="77777777" w:rsidR="006561B0" w:rsidRDefault="006561B0" w:rsidP="006561B0">
      <w:pPr>
        <w:jc w:val="both"/>
        <w:rPr>
          <w:rFonts w:ascii="Times New Roman" w:hAnsi="Times New Roman" w:cs="Times New Roman"/>
          <w:b/>
          <w:sz w:val="28"/>
          <w:szCs w:val="24"/>
        </w:rPr>
      </w:pPr>
    </w:p>
    <w:p w14:paraId="4E4AEEFA" w14:textId="77777777" w:rsidR="006561B0" w:rsidRDefault="006561B0" w:rsidP="006561B0">
      <w:pPr>
        <w:jc w:val="both"/>
        <w:rPr>
          <w:rFonts w:ascii="Times New Roman" w:hAnsi="Times New Roman" w:cs="Times New Roman"/>
          <w:b/>
          <w:sz w:val="28"/>
          <w:szCs w:val="24"/>
        </w:rPr>
      </w:pPr>
    </w:p>
    <w:p w14:paraId="2BBED80B" w14:textId="77777777" w:rsidR="006561B0" w:rsidRDefault="006561B0" w:rsidP="006561B0">
      <w:pPr>
        <w:jc w:val="both"/>
        <w:rPr>
          <w:rFonts w:ascii="Times New Roman" w:hAnsi="Times New Roman" w:cs="Times New Roman"/>
          <w:b/>
          <w:sz w:val="28"/>
          <w:szCs w:val="24"/>
        </w:rPr>
      </w:pPr>
    </w:p>
    <w:p w14:paraId="5372F510" w14:textId="77777777" w:rsidR="006561B0" w:rsidRDefault="006561B0" w:rsidP="006561B0">
      <w:pPr>
        <w:jc w:val="both"/>
        <w:rPr>
          <w:rFonts w:ascii="Times New Roman" w:hAnsi="Times New Roman" w:cs="Times New Roman"/>
          <w:b/>
          <w:sz w:val="28"/>
          <w:szCs w:val="24"/>
        </w:rPr>
      </w:pPr>
    </w:p>
    <w:p w14:paraId="7C304332" w14:textId="77777777" w:rsidR="006561B0" w:rsidRDefault="006561B0" w:rsidP="006561B0">
      <w:pPr>
        <w:jc w:val="both"/>
        <w:rPr>
          <w:rFonts w:ascii="Times New Roman" w:hAnsi="Times New Roman" w:cs="Times New Roman"/>
          <w:b/>
          <w:sz w:val="28"/>
          <w:szCs w:val="24"/>
        </w:rPr>
      </w:pPr>
    </w:p>
    <w:p w14:paraId="628ED3F1" w14:textId="77777777" w:rsidR="006561B0" w:rsidRDefault="006561B0" w:rsidP="006561B0">
      <w:pPr>
        <w:jc w:val="both"/>
        <w:rPr>
          <w:rFonts w:ascii="Times New Roman" w:hAnsi="Times New Roman" w:cs="Times New Roman"/>
          <w:b/>
          <w:sz w:val="28"/>
          <w:szCs w:val="24"/>
        </w:rPr>
      </w:pPr>
    </w:p>
    <w:p w14:paraId="1C65AB48" w14:textId="77777777" w:rsidR="006561B0" w:rsidRDefault="006561B0" w:rsidP="006561B0">
      <w:pPr>
        <w:jc w:val="both"/>
        <w:rPr>
          <w:rFonts w:ascii="Times New Roman" w:hAnsi="Times New Roman" w:cs="Times New Roman"/>
          <w:b/>
          <w:sz w:val="28"/>
          <w:szCs w:val="24"/>
        </w:rPr>
      </w:pPr>
      <w:r>
        <w:rPr>
          <w:rFonts w:ascii="Times New Roman" w:hAnsi="Times New Roman" w:cs="Times New Roman"/>
          <w:b/>
          <w:sz w:val="28"/>
          <w:szCs w:val="24"/>
        </w:rPr>
        <w:lastRenderedPageBreak/>
        <w:t>Titre de poste 2 : Chef de la Commission d’Indemnisation des victimes</w:t>
      </w:r>
    </w:p>
    <w:p w14:paraId="03689DC3"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Type de contrat</w:t>
      </w: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t>: CDD</w:t>
      </w:r>
    </w:p>
    <w:p w14:paraId="5F78E295"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Lieu</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Kisangani</w:t>
      </w:r>
    </w:p>
    <w:p w14:paraId="3B99566E"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Rattachement hiérarchique</w:t>
      </w:r>
      <w:r>
        <w:rPr>
          <w:rFonts w:ascii="Times New Roman" w:hAnsi="Times New Roman" w:cs="Times New Roman"/>
          <w:bCs/>
          <w:sz w:val="24"/>
          <w:szCs w:val="24"/>
        </w:rPr>
        <w:tab/>
        <w:t>: Directeur Général</w:t>
      </w:r>
    </w:p>
    <w:p w14:paraId="04958DCF" w14:textId="3E1A62C8"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Date de prise de poste</w:t>
      </w:r>
      <w:r>
        <w:rPr>
          <w:rFonts w:ascii="Times New Roman" w:hAnsi="Times New Roman" w:cs="Times New Roman"/>
          <w:bCs/>
          <w:sz w:val="24"/>
          <w:szCs w:val="24"/>
        </w:rPr>
        <w:tab/>
        <w:t xml:space="preserve">: Dès que possible </w:t>
      </w:r>
    </w:p>
    <w:p w14:paraId="786DFB7D" w14:textId="77777777" w:rsidR="006561B0" w:rsidRDefault="006561B0" w:rsidP="006561B0">
      <w:pPr>
        <w:spacing w:after="0"/>
        <w:jc w:val="both"/>
        <w:rPr>
          <w:rFonts w:ascii="Times New Roman" w:hAnsi="Times New Roman" w:cs="Times New Roman"/>
          <w:bCs/>
          <w:sz w:val="24"/>
          <w:szCs w:val="24"/>
        </w:rPr>
      </w:pPr>
    </w:p>
    <w:p w14:paraId="2E55DA94"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Les principaux domaines de responsabilité</w:t>
      </w:r>
    </w:p>
    <w:p w14:paraId="2EAF3676"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Diriger la Commission chargée du processus d’indemnisation des victimes des activités illicites de l’Ouganda en RDC ;</w:t>
      </w:r>
    </w:p>
    <w:p w14:paraId="12C9066A"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Coordonner les enquêtes, l’évaluation des préjudices, la gestion des dossiers de victimes, la décision d’indemnisation et le suivi des versements dans le respect des procédures et des exigences de transparence et d’équité ;</w:t>
      </w:r>
    </w:p>
    <w:p w14:paraId="4507D72A"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Définir et faire appliquer la politique et les procédures opérationnelles relatives à l’identification, l’éligibilité, l’évaluation et le versement des indemnités ;</w:t>
      </w:r>
    </w:p>
    <w:p w14:paraId="58D64B1C"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Superviser la réception, l’instruction et l’enregistrement des demandes d’indemnisation ;</w:t>
      </w:r>
    </w:p>
    <w:p w14:paraId="300C5DBF"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Veiller à la collecte et à la vérification des pièces justificatives (preuves de préjudice, identité, documents d’état civil, attestations médicales) en garantissant la protection des données personnelles et la dignité des victimes ;</w:t>
      </w:r>
    </w:p>
    <w:p w14:paraId="6575236E"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Superviser l’évaluation des préjudices (matériels, corporels, moraux) en coordination avec des experts (juristes, médecins…) ;</w:t>
      </w:r>
    </w:p>
    <w:p w14:paraId="59DD11E5"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S’assurer du respect des principes d’équité, d’impartialité, de non-discrimination et de protection des personnes vulnérables (personnes vivant avec handicap, victimes de violences sexuelles…) ;</w:t>
      </w:r>
    </w:p>
    <w:p w14:paraId="11045D5B" w14:textId="77777777" w:rsidR="006561B0" w:rsidRDefault="006561B0" w:rsidP="006561B0">
      <w:pPr>
        <w:pStyle w:val="Paragraphedeliste"/>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Définir et mettre en œuvre, avec la commission en charge de la communication, une stratégie d’information adaptée aux victimes et au grand public, tout en préservant l’anonymat et la sécurité des personnes ;</w:t>
      </w:r>
    </w:p>
    <w:p w14:paraId="6F7E1365"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t xml:space="preserve">Le Profil requis : </w:t>
      </w:r>
    </w:p>
    <w:p w14:paraId="52BAF164" w14:textId="77777777" w:rsidR="006561B0" w:rsidRDefault="006561B0" w:rsidP="006561B0">
      <w:pPr>
        <w:pStyle w:val="Paragraphedeliste"/>
        <w:numPr>
          <w:ilvl w:val="0"/>
          <w:numId w:val="8"/>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Formation </w:t>
      </w:r>
    </w:p>
    <w:p w14:paraId="68CB7227" w14:textId="77777777" w:rsidR="006561B0" w:rsidRDefault="006561B0" w:rsidP="006561B0">
      <w:pPr>
        <w:pStyle w:val="Paragraphedeliste"/>
        <w:ind w:left="1080"/>
        <w:jc w:val="both"/>
        <w:rPr>
          <w:rFonts w:ascii="Times New Roman" w:hAnsi="Times New Roman" w:cs="Times New Roman"/>
          <w:sz w:val="24"/>
          <w:szCs w:val="24"/>
          <w:u w:val="single"/>
        </w:rPr>
      </w:pPr>
    </w:p>
    <w:p w14:paraId="5FE7206D" w14:textId="77777777" w:rsidR="006561B0" w:rsidRDefault="006561B0" w:rsidP="006561B0">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Diplômé universitaire Licence et/ou master ou équivalent en droit ; sciences sociales, administration publique, relations internationales ou disciplines proches. Une spécialisation en droit humanitaire, droit international public, protection des victimes ou gestion des conflits est un atout.</w:t>
      </w:r>
    </w:p>
    <w:p w14:paraId="40D3E2C5" w14:textId="77777777" w:rsidR="006561B0" w:rsidRDefault="006561B0" w:rsidP="006561B0">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Être en priorité de nationalité congolaise ;</w:t>
      </w:r>
    </w:p>
    <w:p w14:paraId="1BAF6BFF" w14:textId="77777777" w:rsidR="006561B0" w:rsidRDefault="006561B0" w:rsidP="006561B0">
      <w:pPr>
        <w:pStyle w:val="Paragraphedeliste"/>
        <w:jc w:val="both"/>
        <w:rPr>
          <w:rFonts w:ascii="Times New Roman" w:hAnsi="Times New Roman" w:cs="Times New Roman"/>
          <w:sz w:val="24"/>
          <w:szCs w:val="24"/>
        </w:rPr>
      </w:pPr>
    </w:p>
    <w:p w14:paraId="33CED39A" w14:textId="77777777" w:rsidR="006561B0" w:rsidRDefault="006561B0" w:rsidP="006561B0">
      <w:pPr>
        <w:pStyle w:val="Paragraphedeliste"/>
        <w:numPr>
          <w:ilvl w:val="0"/>
          <w:numId w:val="8"/>
        </w:numPr>
        <w:jc w:val="both"/>
        <w:rPr>
          <w:rFonts w:ascii="Times New Roman" w:hAnsi="Times New Roman" w:cs="Times New Roman"/>
          <w:sz w:val="24"/>
          <w:szCs w:val="24"/>
          <w:u w:val="single"/>
        </w:rPr>
      </w:pPr>
      <w:r>
        <w:rPr>
          <w:rFonts w:ascii="Times New Roman" w:hAnsi="Times New Roman" w:cs="Times New Roman"/>
          <w:sz w:val="24"/>
          <w:szCs w:val="24"/>
          <w:u w:val="single"/>
        </w:rPr>
        <w:t>Expériences</w:t>
      </w:r>
    </w:p>
    <w:p w14:paraId="20989D1B" w14:textId="77777777" w:rsidR="006561B0" w:rsidRDefault="006561B0" w:rsidP="006561B0">
      <w:pPr>
        <w:pStyle w:val="Paragraphedeliste"/>
        <w:ind w:left="1080"/>
        <w:jc w:val="both"/>
        <w:rPr>
          <w:rFonts w:ascii="Times New Roman" w:hAnsi="Times New Roman" w:cs="Times New Roman"/>
          <w:sz w:val="24"/>
          <w:szCs w:val="24"/>
          <w:u w:val="single"/>
        </w:rPr>
      </w:pPr>
    </w:p>
    <w:p w14:paraId="19CFC657" w14:textId="77777777" w:rsidR="006561B0" w:rsidRDefault="006561B0" w:rsidP="006561B0">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Minimum 7 ans d’expérience professionnelle, dont au moins 3 à 5 ans en position de responsabilité dans des dispositifs d’indemnisation, d’aide aux victimes, gestion de réparations, ou fonctions similaires au sein de l’administration publique, ONG internationales, missions de l’ONU ou organismes humanitaires ;</w:t>
      </w:r>
    </w:p>
    <w:p w14:paraId="52F8AD8E" w14:textId="77777777" w:rsidR="006561B0" w:rsidRDefault="006561B0" w:rsidP="006561B0">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Expérience pratique en RDC ou dans des contextes post-conflit/fragiles, connaissance du terrain et des acteurs locaux fortement appréciées ;</w:t>
      </w:r>
    </w:p>
    <w:p w14:paraId="2926F209" w14:textId="77777777" w:rsidR="006561B0" w:rsidRDefault="006561B0" w:rsidP="006561B0">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Expérience en gestion de projets, coordination multisectorielle et conduite d’enquêtes sur les violations ou préjudices désirés.  </w:t>
      </w:r>
    </w:p>
    <w:p w14:paraId="562007C1" w14:textId="77777777" w:rsidR="006561B0" w:rsidRDefault="006561B0" w:rsidP="006561B0">
      <w:pPr>
        <w:pStyle w:val="Paragraphedeliste"/>
        <w:jc w:val="both"/>
        <w:rPr>
          <w:rFonts w:ascii="Times New Roman" w:hAnsi="Times New Roman" w:cs="Times New Roman"/>
          <w:b/>
          <w:sz w:val="24"/>
          <w:szCs w:val="24"/>
        </w:rPr>
      </w:pPr>
    </w:p>
    <w:p w14:paraId="25D651B4" w14:textId="77777777" w:rsidR="006561B0" w:rsidRDefault="006561B0" w:rsidP="006561B0">
      <w:pPr>
        <w:pStyle w:val="Paragraphedeliste"/>
        <w:numPr>
          <w:ilvl w:val="0"/>
          <w:numId w:val="8"/>
        </w:numPr>
        <w:jc w:val="both"/>
        <w:rPr>
          <w:rFonts w:ascii="Times New Roman" w:hAnsi="Times New Roman" w:cs="Times New Roman"/>
          <w:b/>
          <w:sz w:val="24"/>
          <w:szCs w:val="24"/>
        </w:rPr>
      </w:pPr>
      <w:r>
        <w:rPr>
          <w:rFonts w:ascii="Times New Roman" w:hAnsi="Times New Roman" w:cs="Times New Roman"/>
          <w:b/>
          <w:sz w:val="24"/>
          <w:szCs w:val="24"/>
        </w:rPr>
        <w:t>Compétences techniques</w:t>
      </w:r>
    </w:p>
    <w:p w14:paraId="2A093105" w14:textId="77777777" w:rsidR="006561B0" w:rsidRDefault="006561B0" w:rsidP="006561B0">
      <w:pPr>
        <w:pStyle w:val="Paragraphedeliste"/>
        <w:ind w:left="1080"/>
        <w:jc w:val="both"/>
        <w:rPr>
          <w:rFonts w:ascii="Times New Roman" w:hAnsi="Times New Roman" w:cs="Times New Roman"/>
          <w:b/>
          <w:sz w:val="24"/>
          <w:szCs w:val="24"/>
        </w:rPr>
      </w:pPr>
    </w:p>
    <w:p w14:paraId="3DAA635C" w14:textId="77777777" w:rsidR="006561B0" w:rsidRDefault="006561B0" w:rsidP="006561B0">
      <w:pPr>
        <w:pStyle w:val="Paragraphedeliste"/>
        <w:numPr>
          <w:ilvl w:val="0"/>
          <w:numId w:val="10"/>
        </w:numPr>
        <w:jc w:val="both"/>
        <w:rPr>
          <w:rFonts w:ascii="Times New Roman" w:hAnsi="Times New Roman" w:cs="Times New Roman"/>
          <w:b/>
          <w:sz w:val="24"/>
          <w:szCs w:val="24"/>
        </w:rPr>
      </w:pPr>
      <w:r>
        <w:rPr>
          <w:rFonts w:ascii="Times New Roman" w:hAnsi="Times New Roman" w:cs="Times New Roman"/>
          <w:bCs/>
          <w:sz w:val="24"/>
          <w:szCs w:val="24"/>
        </w:rPr>
        <w:t>Excellente connaissance du cadre juridique national et des principes du droit international relatifs aux réparations et responsabilité des Etats ;</w:t>
      </w:r>
    </w:p>
    <w:p w14:paraId="4CB29265" w14:textId="77777777" w:rsidR="006561B0" w:rsidRDefault="006561B0" w:rsidP="006561B0">
      <w:pPr>
        <w:pStyle w:val="Paragraphedeliste"/>
        <w:numPr>
          <w:ilvl w:val="0"/>
          <w:numId w:val="10"/>
        </w:numPr>
        <w:jc w:val="both"/>
        <w:rPr>
          <w:rFonts w:ascii="Times New Roman" w:hAnsi="Times New Roman" w:cs="Times New Roman"/>
          <w:b/>
          <w:sz w:val="24"/>
          <w:szCs w:val="24"/>
        </w:rPr>
      </w:pPr>
      <w:r>
        <w:rPr>
          <w:rFonts w:ascii="Times New Roman" w:hAnsi="Times New Roman" w:cs="Times New Roman"/>
          <w:bCs/>
          <w:sz w:val="24"/>
          <w:szCs w:val="24"/>
        </w:rPr>
        <w:t>Maitrise du français (langue de travail) ; connaissance des langues locales (swahili, lingala…) est un atout.</w:t>
      </w:r>
    </w:p>
    <w:p w14:paraId="79A6FB96"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160EB3F6" w14:textId="77777777" w:rsidR="006561B0" w:rsidRDefault="006561B0" w:rsidP="006561B0">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4D1AB19E" w14:textId="77777777" w:rsidR="006561B0" w:rsidRDefault="006561B0" w:rsidP="006561B0">
      <w:pPr>
        <w:pStyle w:val="Paragraphedeliste"/>
        <w:jc w:val="both"/>
        <w:rPr>
          <w:rFonts w:ascii="Times New Roman" w:hAnsi="Times New Roman" w:cs="Times New Roman"/>
          <w:sz w:val="24"/>
          <w:szCs w:val="24"/>
        </w:rPr>
      </w:pPr>
    </w:p>
    <w:p w14:paraId="141CDEA8"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329687DB" w14:textId="77777777" w:rsidR="006561B0" w:rsidRDefault="006561B0" w:rsidP="006561B0">
      <w:pPr>
        <w:pStyle w:val="Paragraphedeliste"/>
        <w:jc w:val="both"/>
        <w:rPr>
          <w:rFonts w:ascii="Times New Roman" w:hAnsi="Times New Roman" w:cs="Times New Roman"/>
          <w:sz w:val="24"/>
          <w:szCs w:val="24"/>
        </w:rPr>
      </w:pPr>
    </w:p>
    <w:p w14:paraId="53E6B892"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554394FA"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1CB70FCB" w14:textId="77777777" w:rsidR="006561B0" w:rsidRDefault="006561B0" w:rsidP="006561B0">
      <w:pPr>
        <w:pStyle w:val="Paragraphedeliste"/>
        <w:jc w:val="both"/>
        <w:rPr>
          <w:rFonts w:ascii="Times New Roman" w:hAnsi="Times New Roman" w:cs="Times New Roman"/>
          <w:sz w:val="24"/>
          <w:szCs w:val="24"/>
        </w:rPr>
      </w:pPr>
    </w:p>
    <w:p w14:paraId="35E59179" w14:textId="77777777" w:rsidR="006561B0" w:rsidRDefault="006561B0" w:rsidP="006561B0">
      <w:pPr>
        <w:pStyle w:val="Paragraphedeliste"/>
        <w:ind w:left="4260" w:firstLine="696"/>
        <w:jc w:val="both"/>
        <w:rPr>
          <w:rFonts w:ascii="Times New Roman" w:hAnsi="Times New Roman" w:cs="Times New Roman"/>
          <w:sz w:val="24"/>
          <w:szCs w:val="24"/>
        </w:rPr>
      </w:pPr>
    </w:p>
    <w:p w14:paraId="430AA7AC" w14:textId="77777777" w:rsidR="006561B0" w:rsidRDefault="006561B0" w:rsidP="006561B0">
      <w:pPr>
        <w:pStyle w:val="Paragraphedeliste"/>
        <w:ind w:left="4260" w:firstLine="696"/>
        <w:jc w:val="both"/>
        <w:rPr>
          <w:rFonts w:ascii="Times New Roman" w:hAnsi="Times New Roman" w:cs="Times New Roman"/>
          <w:sz w:val="24"/>
          <w:szCs w:val="24"/>
        </w:rPr>
      </w:pPr>
    </w:p>
    <w:p w14:paraId="0ACF4DBA" w14:textId="77777777" w:rsidR="006561B0" w:rsidRDefault="006561B0" w:rsidP="006561B0">
      <w:pPr>
        <w:pStyle w:val="Paragraphedeliste"/>
        <w:ind w:left="4260" w:firstLine="696"/>
        <w:jc w:val="right"/>
        <w:rPr>
          <w:rFonts w:ascii="Times New Roman" w:hAnsi="Times New Roman" w:cs="Times New Roman"/>
          <w:sz w:val="24"/>
          <w:szCs w:val="24"/>
        </w:rPr>
      </w:pPr>
      <w:r>
        <w:rPr>
          <w:rFonts w:ascii="Times New Roman" w:hAnsi="Times New Roman" w:cs="Times New Roman"/>
          <w:sz w:val="24"/>
          <w:szCs w:val="24"/>
        </w:rPr>
        <w:t>Fait à Kisangani, le 08 Juin 2026.</w:t>
      </w:r>
    </w:p>
    <w:p w14:paraId="4DE57CAF" w14:textId="77777777" w:rsidR="006561B0" w:rsidRDefault="006561B0" w:rsidP="006561B0">
      <w:pPr>
        <w:pStyle w:val="Paragraphedeliste"/>
        <w:jc w:val="both"/>
        <w:rPr>
          <w:rFonts w:ascii="Times New Roman" w:hAnsi="Times New Roman" w:cs="Times New Roman"/>
          <w:sz w:val="24"/>
          <w:szCs w:val="24"/>
        </w:rPr>
      </w:pPr>
    </w:p>
    <w:p w14:paraId="77ED348A" w14:textId="77777777" w:rsidR="006561B0" w:rsidRDefault="006561B0" w:rsidP="006561B0">
      <w:pPr>
        <w:jc w:val="both"/>
        <w:rPr>
          <w:rFonts w:ascii="Times New Roman" w:hAnsi="Times New Roman" w:cs="Times New Roman"/>
          <w:b/>
          <w:sz w:val="28"/>
          <w:szCs w:val="24"/>
        </w:rPr>
      </w:pPr>
    </w:p>
    <w:p w14:paraId="620592B5" w14:textId="77777777" w:rsidR="006561B0" w:rsidRDefault="006561B0" w:rsidP="006561B0">
      <w:pPr>
        <w:jc w:val="both"/>
        <w:rPr>
          <w:rFonts w:ascii="Times New Roman" w:hAnsi="Times New Roman" w:cs="Times New Roman"/>
          <w:b/>
          <w:sz w:val="28"/>
          <w:szCs w:val="24"/>
        </w:rPr>
      </w:pPr>
    </w:p>
    <w:p w14:paraId="0ADA1E45" w14:textId="77777777" w:rsidR="006561B0" w:rsidRDefault="006561B0" w:rsidP="006561B0">
      <w:pPr>
        <w:jc w:val="both"/>
        <w:rPr>
          <w:rFonts w:ascii="Times New Roman" w:hAnsi="Times New Roman" w:cs="Times New Roman"/>
          <w:b/>
          <w:sz w:val="28"/>
          <w:szCs w:val="24"/>
        </w:rPr>
      </w:pPr>
    </w:p>
    <w:p w14:paraId="6CC801D9" w14:textId="77777777" w:rsidR="006561B0" w:rsidRDefault="006561B0" w:rsidP="006561B0">
      <w:pPr>
        <w:jc w:val="both"/>
        <w:rPr>
          <w:rFonts w:ascii="Times New Roman" w:hAnsi="Times New Roman" w:cs="Times New Roman"/>
          <w:b/>
          <w:sz w:val="28"/>
          <w:szCs w:val="24"/>
        </w:rPr>
      </w:pPr>
    </w:p>
    <w:p w14:paraId="4FFBD84B" w14:textId="77777777" w:rsidR="006561B0" w:rsidRDefault="006561B0" w:rsidP="006561B0">
      <w:pPr>
        <w:jc w:val="both"/>
        <w:rPr>
          <w:rFonts w:ascii="Times New Roman" w:hAnsi="Times New Roman" w:cs="Times New Roman"/>
          <w:b/>
          <w:sz w:val="28"/>
          <w:szCs w:val="24"/>
        </w:rPr>
      </w:pPr>
    </w:p>
    <w:p w14:paraId="0BA595D5" w14:textId="77777777" w:rsidR="006561B0" w:rsidRDefault="006561B0" w:rsidP="006561B0">
      <w:pPr>
        <w:jc w:val="both"/>
        <w:rPr>
          <w:rFonts w:ascii="Times New Roman" w:hAnsi="Times New Roman" w:cs="Times New Roman"/>
          <w:b/>
          <w:sz w:val="28"/>
          <w:szCs w:val="24"/>
        </w:rPr>
      </w:pPr>
    </w:p>
    <w:p w14:paraId="6A71C506" w14:textId="77777777" w:rsidR="006561B0" w:rsidRDefault="006561B0" w:rsidP="006561B0">
      <w:pPr>
        <w:jc w:val="both"/>
        <w:rPr>
          <w:rFonts w:ascii="Times New Roman" w:hAnsi="Times New Roman" w:cs="Times New Roman"/>
          <w:b/>
          <w:sz w:val="28"/>
          <w:szCs w:val="24"/>
        </w:rPr>
      </w:pPr>
    </w:p>
    <w:p w14:paraId="29A05D4F" w14:textId="77777777" w:rsidR="006561B0" w:rsidRDefault="006561B0" w:rsidP="006561B0">
      <w:pPr>
        <w:jc w:val="both"/>
        <w:rPr>
          <w:rFonts w:ascii="Times New Roman" w:hAnsi="Times New Roman" w:cs="Times New Roman"/>
          <w:b/>
          <w:sz w:val="28"/>
          <w:szCs w:val="24"/>
        </w:rPr>
      </w:pPr>
    </w:p>
    <w:p w14:paraId="08286948" w14:textId="77777777" w:rsidR="006561B0" w:rsidRDefault="006561B0" w:rsidP="006561B0">
      <w:pPr>
        <w:jc w:val="both"/>
        <w:rPr>
          <w:rFonts w:ascii="Times New Roman" w:hAnsi="Times New Roman" w:cs="Times New Roman"/>
          <w:b/>
          <w:sz w:val="28"/>
          <w:szCs w:val="24"/>
        </w:rPr>
      </w:pPr>
    </w:p>
    <w:p w14:paraId="115BB0DF"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8"/>
          <w:szCs w:val="24"/>
        </w:rPr>
        <w:lastRenderedPageBreak/>
        <w:t>Titre de poste 3 : Le Chef de la Commission Juridique et de Contentieux</w:t>
      </w:r>
      <w:r>
        <w:rPr>
          <w:rFonts w:ascii="Times New Roman" w:hAnsi="Times New Roman" w:cs="Times New Roman"/>
          <w:b/>
          <w:sz w:val="24"/>
          <w:szCs w:val="24"/>
        </w:rPr>
        <w:t xml:space="preserve"> </w:t>
      </w:r>
    </w:p>
    <w:p w14:paraId="059D19F5" w14:textId="77777777" w:rsidR="006561B0" w:rsidRDefault="006561B0" w:rsidP="006561B0">
      <w:pPr>
        <w:spacing w:after="0"/>
        <w:jc w:val="both"/>
        <w:rPr>
          <w:rFonts w:ascii="Times New Roman" w:hAnsi="Times New Roman" w:cs="Times New Roman"/>
          <w:bCs/>
          <w:sz w:val="24"/>
          <w:szCs w:val="24"/>
        </w:rPr>
      </w:pPr>
    </w:p>
    <w:p w14:paraId="76F96F4B"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Type de contrat</w:t>
      </w: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t>: CDD</w:t>
      </w:r>
    </w:p>
    <w:p w14:paraId="5A2F7F4A"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Lieu</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Kisangani</w:t>
      </w:r>
    </w:p>
    <w:p w14:paraId="6B331B36"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Rattachement hiérarchique</w:t>
      </w:r>
      <w:r>
        <w:rPr>
          <w:rFonts w:ascii="Times New Roman" w:hAnsi="Times New Roman" w:cs="Times New Roman"/>
          <w:bCs/>
          <w:sz w:val="24"/>
          <w:szCs w:val="24"/>
        </w:rPr>
        <w:tab/>
        <w:t>: Directeur Général</w:t>
      </w:r>
    </w:p>
    <w:p w14:paraId="22A7E4F3" w14:textId="154C70EB"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Date de prise de poste</w:t>
      </w:r>
      <w:r w:rsidRPr="001F3DD3">
        <w:rPr>
          <w:rFonts w:ascii="Times New Roman" w:hAnsi="Times New Roman" w:cs="Times New Roman"/>
          <w:b/>
          <w:sz w:val="24"/>
          <w:szCs w:val="24"/>
        </w:rPr>
        <w:tab/>
      </w:r>
      <w:r>
        <w:rPr>
          <w:rFonts w:ascii="Times New Roman" w:hAnsi="Times New Roman" w:cs="Times New Roman"/>
          <w:bCs/>
          <w:sz w:val="24"/>
          <w:szCs w:val="24"/>
        </w:rPr>
        <w:t xml:space="preserve">: Dès que possible </w:t>
      </w:r>
    </w:p>
    <w:p w14:paraId="1E06FB59" w14:textId="77777777" w:rsidR="006561B0" w:rsidRDefault="006561B0" w:rsidP="006561B0">
      <w:pPr>
        <w:jc w:val="both"/>
        <w:rPr>
          <w:rFonts w:ascii="Times New Roman" w:hAnsi="Times New Roman" w:cs="Times New Roman"/>
          <w:b/>
          <w:sz w:val="24"/>
          <w:szCs w:val="24"/>
        </w:rPr>
      </w:pPr>
    </w:p>
    <w:p w14:paraId="0CE53A3C" w14:textId="77777777" w:rsidR="006561B0" w:rsidRDefault="006561B0" w:rsidP="006561B0">
      <w:pPr>
        <w:jc w:val="both"/>
        <w:rPr>
          <w:rFonts w:ascii="Times New Roman" w:hAnsi="Times New Roman" w:cs="Times New Roman"/>
          <w:sz w:val="24"/>
          <w:szCs w:val="24"/>
          <w:u w:val="single"/>
        </w:rPr>
      </w:pPr>
      <w:r>
        <w:rPr>
          <w:rFonts w:ascii="Times New Roman" w:hAnsi="Times New Roman" w:cs="Times New Roman"/>
          <w:b/>
          <w:sz w:val="24"/>
          <w:szCs w:val="24"/>
        </w:rPr>
        <w:t>Les principaux domaines de responsabilité</w:t>
      </w:r>
      <w:r>
        <w:rPr>
          <w:rFonts w:ascii="Times New Roman" w:hAnsi="Times New Roman" w:cs="Times New Roman"/>
          <w:sz w:val="24"/>
          <w:szCs w:val="24"/>
        </w:rPr>
        <w:t> :</w:t>
      </w:r>
    </w:p>
    <w:p w14:paraId="50F7CC6A"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Le Chef de la Commission juridique et de contentieux est responsable de la gestion et de la supervision de la Commission juridique et de contentieux du FRIVAO. Cela comprend la gestion de l’équipe juridique, la répartition des tâches, l’établissement des priorités et la supervision des activités quotidiennes et la gestion du budget alloué à la Commission ;</w:t>
      </w:r>
    </w:p>
    <w:p w14:paraId="4D69D653"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Il/Elle est chargé de développer et de mettre en place les politiques et procédures juridiques du FRIVAO. Cela peut inclure l’élaboration de politiques d’indemnisation, de procédures de réclamation, de protocoles de traitement des demandes et de lignes directrices pour le règlement des contentieux ;</w:t>
      </w:r>
    </w:p>
    <w:p w14:paraId="7050037E"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 xml:space="preserve">Le Chef de la Commission assume la mission de Conseiller juridique auprès du FRIVAO. </w:t>
      </w:r>
    </w:p>
    <w:p w14:paraId="48A2F4B4"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Il/Elle est responsable de la gestion des litiges liés à l’indemnisation des victimes des activités illicites de l’Ouganda en RDC. Cela comprend la coordination des avocats externes, la négociation d’accords de règlement et la gestion des risques liés aux litiges ;</w:t>
      </w:r>
    </w:p>
    <w:p w14:paraId="2E928804"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Il/Elle assure la veille juridique et ce, en suivant les évolutions du droit national et international en matière d’indemnisation des victimes. Il tient FRIVAO informé des nouvelles lois, des décisions judiciaires pertinentes et des développements juridiques pertinents qui pourraient avoir un impact sur les activités de cette dernière ;</w:t>
      </w:r>
    </w:p>
    <w:p w14:paraId="4678C723" w14:textId="77777777" w:rsidR="006561B0" w:rsidRDefault="006561B0" w:rsidP="006561B0">
      <w:pPr>
        <w:pStyle w:val="Paragraphedeliste"/>
        <w:numPr>
          <w:ilvl w:val="0"/>
          <w:numId w:val="4"/>
        </w:numPr>
        <w:jc w:val="both"/>
        <w:rPr>
          <w:rFonts w:ascii="Times New Roman" w:hAnsi="Times New Roman" w:cs="Times New Roman"/>
          <w:b/>
          <w:sz w:val="24"/>
          <w:szCs w:val="24"/>
          <w:u w:val="single"/>
        </w:rPr>
      </w:pPr>
      <w:r>
        <w:rPr>
          <w:rFonts w:ascii="Times New Roman" w:hAnsi="Times New Roman" w:cs="Times New Roman"/>
          <w:sz w:val="24"/>
          <w:szCs w:val="24"/>
        </w:rPr>
        <w:t>Le/la titulaire de poste est responsable de la gestion du budget alloué à la Commission.</w:t>
      </w:r>
    </w:p>
    <w:p w14:paraId="227C60B5" w14:textId="77777777" w:rsidR="006561B0" w:rsidRDefault="006561B0" w:rsidP="006561B0">
      <w:pPr>
        <w:jc w:val="both"/>
        <w:rPr>
          <w:rFonts w:ascii="Times New Roman" w:hAnsi="Times New Roman" w:cs="Times New Roman"/>
          <w:sz w:val="24"/>
          <w:szCs w:val="24"/>
        </w:rPr>
      </w:pPr>
      <w:r>
        <w:rPr>
          <w:rFonts w:ascii="Times New Roman" w:hAnsi="Times New Roman" w:cs="Times New Roman"/>
          <w:b/>
          <w:sz w:val="24"/>
          <w:szCs w:val="24"/>
        </w:rPr>
        <w:t>Le Profil requis</w:t>
      </w:r>
      <w:r>
        <w:rPr>
          <w:rFonts w:ascii="Times New Roman" w:hAnsi="Times New Roman" w:cs="Times New Roman"/>
          <w:sz w:val="24"/>
          <w:szCs w:val="24"/>
        </w:rPr>
        <w:t> :</w:t>
      </w:r>
    </w:p>
    <w:p w14:paraId="1896D52D"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Être en priorité de nationalité congolaise</w:t>
      </w:r>
    </w:p>
    <w:p w14:paraId="6D7CD585" w14:textId="77777777" w:rsidR="006561B0" w:rsidRDefault="006561B0" w:rsidP="006561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Avoir une connaissance approfondie des lois, réglementations et normes juridiques nationales et internationales (droit humanitaire) relatives à l’indemnisation des victimes de la guerre est essentielle ;</w:t>
      </w:r>
    </w:p>
    <w:p w14:paraId="691835AB"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Disposer de la capacité à interpréter la législation et les réglementations en vigueur ;</w:t>
      </w:r>
    </w:p>
    <w:p w14:paraId="60CFBFC1"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Avoir une capacité avérée à gérer les litiges et à résoudre les conflits de manière efficace. Cela inclut la capacité à négocier et à prendre des décisions judicieuses dans des situations complexes ;</w:t>
      </w:r>
    </w:p>
    <w:p w14:paraId="1CFC38C4"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Disposer d’une excellente communication verbale et écrite est essentielle pour interagir avec les parties prenantes internes et externes, rédiger des rapports et/ou avis juridiques, des mémoires et d’autres documents juridiques et communiquer efficacement avec l’équipe juridique du FRIVAO.</w:t>
      </w:r>
    </w:p>
    <w:p w14:paraId="131A6F07"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lastRenderedPageBreak/>
        <w:t>Avoir une sensibilité sociale. Cela inclut la capacité d’agir avec empathie, compassion et respect envers les victimes ;</w:t>
      </w:r>
    </w:p>
    <w:p w14:paraId="78221F61"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Capacité à travailler sous pression ;</w:t>
      </w:r>
    </w:p>
    <w:p w14:paraId="501AC326" w14:textId="77777777" w:rsidR="006561B0" w:rsidRDefault="006561B0" w:rsidP="006561B0">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 xml:space="preserve">La maitrise des langues nationales (Lingala, swahili) est un atout.  </w:t>
      </w:r>
    </w:p>
    <w:p w14:paraId="2DBD6CD6"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 xml:space="preserve">             B. Qualifications et expériences requises </w:t>
      </w:r>
    </w:p>
    <w:p w14:paraId="57051406" w14:textId="77777777" w:rsidR="006561B0" w:rsidRDefault="006561B0" w:rsidP="006561B0">
      <w:pPr>
        <w:pStyle w:val="Paragraphedeliste"/>
        <w:numPr>
          <w:ilvl w:val="0"/>
          <w:numId w:val="7"/>
        </w:numPr>
        <w:jc w:val="both"/>
        <w:rPr>
          <w:rFonts w:ascii="Times New Roman" w:hAnsi="Times New Roman" w:cs="Times New Roman"/>
          <w:b/>
          <w:sz w:val="24"/>
          <w:szCs w:val="24"/>
          <w:u w:val="single"/>
        </w:rPr>
      </w:pPr>
      <w:r>
        <w:rPr>
          <w:rFonts w:ascii="Times New Roman" w:hAnsi="Times New Roman" w:cs="Times New Roman"/>
          <w:sz w:val="24"/>
          <w:szCs w:val="24"/>
        </w:rPr>
        <w:t>Formation juridique approfondie est essentielle, avec un diplôme de droit au minimum ou master. Une spécialisation ou une expertise dans le droit administratif, du droit des victimes, du droit international humanitaire ou du droit de la réparation serait un atout ;</w:t>
      </w:r>
    </w:p>
    <w:p w14:paraId="78DE128D" w14:textId="77777777" w:rsidR="006561B0" w:rsidRDefault="006561B0" w:rsidP="006561B0">
      <w:pPr>
        <w:pStyle w:val="Paragraphedeliste"/>
        <w:numPr>
          <w:ilvl w:val="0"/>
          <w:numId w:val="7"/>
        </w:numPr>
        <w:jc w:val="both"/>
        <w:rPr>
          <w:rFonts w:ascii="Times New Roman" w:hAnsi="Times New Roman" w:cs="Times New Roman"/>
          <w:b/>
          <w:sz w:val="24"/>
          <w:szCs w:val="24"/>
          <w:u w:val="single"/>
        </w:rPr>
      </w:pPr>
      <w:r>
        <w:rPr>
          <w:rFonts w:ascii="Times New Roman" w:hAnsi="Times New Roman" w:cs="Times New Roman"/>
          <w:sz w:val="24"/>
          <w:szCs w:val="24"/>
        </w:rPr>
        <w:t>Une expérience d’au moins 10 ans dans le domaine juridique est nécessaire ;</w:t>
      </w:r>
    </w:p>
    <w:p w14:paraId="7A7AAC65" w14:textId="77777777" w:rsidR="006561B0" w:rsidRDefault="006561B0" w:rsidP="006561B0">
      <w:pPr>
        <w:pStyle w:val="Paragraphedeliste"/>
        <w:jc w:val="both"/>
        <w:rPr>
          <w:rFonts w:ascii="Times New Roman" w:hAnsi="Times New Roman" w:cs="Times New Roman"/>
          <w:b/>
          <w:sz w:val="24"/>
          <w:szCs w:val="24"/>
        </w:rPr>
      </w:pPr>
    </w:p>
    <w:p w14:paraId="4F34A496" w14:textId="77777777" w:rsidR="006561B0" w:rsidRDefault="006561B0" w:rsidP="006561B0">
      <w:pPr>
        <w:pStyle w:val="Paragraphedeliste"/>
        <w:numPr>
          <w:ilvl w:val="0"/>
          <w:numId w:val="8"/>
        </w:numPr>
        <w:jc w:val="both"/>
        <w:rPr>
          <w:rFonts w:ascii="Times New Roman" w:hAnsi="Times New Roman" w:cs="Times New Roman"/>
          <w:b/>
          <w:sz w:val="24"/>
          <w:szCs w:val="24"/>
        </w:rPr>
      </w:pPr>
      <w:r>
        <w:rPr>
          <w:rFonts w:ascii="Times New Roman" w:hAnsi="Times New Roman" w:cs="Times New Roman"/>
          <w:b/>
          <w:sz w:val="24"/>
          <w:szCs w:val="24"/>
        </w:rPr>
        <w:t>Compétences techniques</w:t>
      </w:r>
    </w:p>
    <w:p w14:paraId="319AFF1C" w14:textId="77777777" w:rsidR="006561B0" w:rsidRDefault="006561B0" w:rsidP="006561B0">
      <w:pPr>
        <w:pStyle w:val="Paragraphedeliste"/>
        <w:ind w:left="1080"/>
        <w:jc w:val="both"/>
        <w:rPr>
          <w:rFonts w:ascii="Times New Roman" w:hAnsi="Times New Roman" w:cs="Times New Roman"/>
          <w:b/>
          <w:sz w:val="24"/>
          <w:szCs w:val="24"/>
        </w:rPr>
      </w:pPr>
    </w:p>
    <w:p w14:paraId="2239AF3D" w14:textId="77777777" w:rsidR="006561B0" w:rsidRDefault="006561B0" w:rsidP="006561B0">
      <w:pPr>
        <w:pStyle w:val="Paragraphedeliste"/>
        <w:numPr>
          <w:ilvl w:val="0"/>
          <w:numId w:val="10"/>
        </w:numPr>
        <w:jc w:val="both"/>
        <w:rPr>
          <w:rFonts w:ascii="Times New Roman" w:hAnsi="Times New Roman" w:cs="Times New Roman"/>
          <w:b/>
          <w:sz w:val="24"/>
          <w:szCs w:val="24"/>
        </w:rPr>
      </w:pPr>
      <w:r>
        <w:rPr>
          <w:rFonts w:ascii="Times New Roman" w:hAnsi="Times New Roman" w:cs="Times New Roman"/>
          <w:bCs/>
          <w:sz w:val="24"/>
          <w:szCs w:val="24"/>
        </w:rPr>
        <w:t>Excellente connaissance du cadre juridique national et des principes du droit international relatifs aux réparations et responsabilité des Etats ;</w:t>
      </w:r>
    </w:p>
    <w:p w14:paraId="1A047760" w14:textId="77777777" w:rsidR="006561B0" w:rsidRDefault="006561B0" w:rsidP="006561B0">
      <w:pPr>
        <w:pStyle w:val="Paragraphedeliste"/>
        <w:numPr>
          <w:ilvl w:val="0"/>
          <w:numId w:val="10"/>
        </w:numPr>
        <w:jc w:val="both"/>
        <w:rPr>
          <w:rFonts w:ascii="Times New Roman" w:hAnsi="Times New Roman" w:cs="Times New Roman"/>
          <w:b/>
          <w:sz w:val="24"/>
          <w:szCs w:val="24"/>
        </w:rPr>
      </w:pPr>
      <w:r>
        <w:rPr>
          <w:rFonts w:ascii="Times New Roman" w:hAnsi="Times New Roman" w:cs="Times New Roman"/>
          <w:bCs/>
          <w:sz w:val="24"/>
          <w:szCs w:val="24"/>
        </w:rPr>
        <w:t>Maitrise du français (langue de travail) ; connaissance des langues locales (swahili, lingala…) est un atout ;</w:t>
      </w:r>
    </w:p>
    <w:p w14:paraId="38646AE7" w14:textId="77777777" w:rsidR="006561B0" w:rsidRDefault="006561B0" w:rsidP="006561B0">
      <w:pPr>
        <w:pStyle w:val="Paragraphedeliste"/>
        <w:numPr>
          <w:ilvl w:val="0"/>
          <w:numId w:val="10"/>
        </w:numPr>
        <w:jc w:val="both"/>
        <w:rPr>
          <w:rFonts w:ascii="Times New Roman" w:hAnsi="Times New Roman" w:cs="Times New Roman"/>
          <w:b/>
          <w:sz w:val="24"/>
          <w:szCs w:val="24"/>
        </w:rPr>
      </w:pPr>
      <w:r>
        <w:rPr>
          <w:rFonts w:ascii="Times New Roman" w:hAnsi="Times New Roman" w:cs="Times New Roman"/>
          <w:bCs/>
          <w:sz w:val="24"/>
          <w:szCs w:val="24"/>
        </w:rPr>
        <w:t>Maitrise des aspects protection des données personnelles, confidentialité et gestion de l’information sensible.</w:t>
      </w:r>
    </w:p>
    <w:p w14:paraId="7F65EF43" w14:textId="77777777" w:rsidR="006561B0" w:rsidRDefault="006561B0" w:rsidP="006561B0">
      <w:pPr>
        <w:pStyle w:val="Paragraphedeliste"/>
        <w:jc w:val="both"/>
        <w:rPr>
          <w:rFonts w:ascii="Times New Roman" w:hAnsi="Times New Roman" w:cs="Times New Roman"/>
          <w:b/>
          <w:sz w:val="24"/>
          <w:szCs w:val="24"/>
        </w:rPr>
      </w:pPr>
    </w:p>
    <w:p w14:paraId="0498EB42"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7985F7A6" w14:textId="77777777" w:rsidR="006561B0" w:rsidRDefault="006561B0" w:rsidP="006561B0">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237A8FBF" w14:textId="77777777" w:rsidR="006561B0" w:rsidRDefault="006561B0" w:rsidP="006561B0">
      <w:pPr>
        <w:pStyle w:val="Paragraphedeliste"/>
        <w:jc w:val="both"/>
        <w:rPr>
          <w:rFonts w:ascii="Times New Roman" w:hAnsi="Times New Roman" w:cs="Times New Roman"/>
          <w:sz w:val="24"/>
          <w:szCs w:val="24"/>
        </w:rPr>
      </w:pPr>
    </w:p>
    <w:p w14:paraId="2FE9505B"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24BC6EDA" w14:textId="77777777" w:rsidR="006561B0" w:rsidRDefault="006561B0" w:rsidP="006561B0">
      <w:pPr>
        <w:pStyle w:val="Paragraphedeliste"/>
        <w:jc w:val="both"/>
        <w:rPr>
          <w:rFonts w:ascii="Times New Roman" w:hAnsi="Times New Roman" w:cs="Times New Roman"/>
          <w:sz w:val="24"/>
          <w:szCs w:val="24"/>
        </w:rPr>
      </w:pPr>
    </w:p>
    <w:p w14:paraId="6BF57915"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43331D4E"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1AF80AC9" w14:textId="77777777" w:rsidR="006561B0" w:rsidRDefault="006561B0" w:rsidP="006561B0">
      <w:pPr>
        <w:pStyle w:val="Paragraphedeliste"/>
        <w:jc w:val="both"/>
        <w:rPr>
          <w:rFonts w:ascii="Times New Roman" w:hAnsi="Times New Roman" w:cs="Times New Roman"/>
          <w:sz w:val="24"/>
          <w:szCs w:val="24"/>
        </w:rPr>
      </w:pPr>
    </w:p>
    <w:p w14:paraId="38C28581" w14:textId="77777777" w:rsidR="006561B0" w:rsidRDefault="006561B0" w:rsidP="006561B0">
      <w:pPr>
        <w:pStyle w:val="Paragraphedeliste"/>
        <w:ind w:left="4260" w:firstLine="696"/>
        <w:jc w:val="right"/>
        <w:rPr>
          <w:rFonts w:ascii="Times New Roman" w:hAnsi="Times New Roman" w:cs="Times New Roman"/>
          <w:sz w:val="24"/>
          <w:szCs w:val="24"/>
        </w:rPr>
      </w:pPr>
    </w:p>
    <w:p w14:paraId="19888074" w14:textId="77777777" w:rsidR="006561B0" w:rsidRDefault="006561B0" w:rsidP="006561B0">
      <w:pPr>
        <w:pStyle w:val="Paragraphedeliste"/>
        <w:ind w:left="4260" w:firstLine="696"/>
        <w:jc w:val="right"/>
        <w:rPr>
          <w:rFonts w:ascii="Times New Roman" w:hAnsi="Times New Roman" w:cs="Times New Roman"/>
          <w:sz w:val="24"/>
          <w:szCs w:val="24"/>
        </w:rPr>
      </w:pPr>
      <w:r>
        <w:rPr>
          <w:rFonts w:ascii="Times New Roman" w:hAnsi="Times New Roman" w:cs="Times New Roman"/>
          <w:sz w:val="24"/>
          <w:szCs w:val="24"/>
        </w:rPr>
        <w:t>Fait à Kisangani, le 08 Juin 2026.</w:t>
      </w:r>
    </w:p>
    <w:p w14:paraId="24B4ACC5" w14:textId="77777777" w:rsidR="006561B0" w:rsidRDefault="006561B0" w:rsidP="006561B0">
      <w:pPr>
        <w:pStyle w:val="Paragraphedeliste"/>
        <w:ind w:left="4260" w:firstLine="696"/>
        <w:jc w:val="both"/>
        <w:rPr>
          <w:rFonts w:ascii="Times New Roman" w:hAnsi="Times New Roman" w:cs="Times New Roman"/>
          <w:sz w:val="24"/>
          <w:szCs w:val="24"/>
        </w:rPr>
      </w:pPr>
    </w:p>
    <w:p w14:paraId="4254D81C" w14:textId="77777777" w:rsidR="006561B0" w:rsidRDefault="006561B0" w:rsidP="006561B0">
      <w:pPr>
        <w:pStyle w:val="Paragraphedeliste"/>
        <w:ind w:left="4260" w:firstLine="696"/>
        <w:jc w:val="both"/>
        <w:rPr>
          <w:rFonts w:ascii="Times New Roman" w:hAnsi="Times New Roman" w:cs="Times New Roman"/>
          <w:sz w:val="24"/>
          <w:szCs w:val="24"/>
        </w:rPr>
      </w:pPr>
    </w:p>
    <w:p w14:paraId="4BF37C25" w14:textId="77777777" w:rsidR="006561B0" w:rsidRDefault="006561B0" w:rsidP="006561B0">
      <w:pPr>
        <w:pStyle w:val="Paragraphedeliste"/>
        <w:ind w:left="4260" w:firstLine="696"/>
        <w:jc w:val="both"/>
        <w:rPr>
          <w:rFonts w:ascii="Times New Roman" w:hAnsi="Times New Roman" w:cs="Times New Roman"/>
          <w:sz w:val="24"/>
          <w:szCs w:val="24"/>
        </w:rPr>
      </w:pPr>
    </w:p>
    <w:p w14:paraId="56EE6657" w14:textId="77777777" w:rsidR="006561B0" w:rsidRDefault="006561B0" w:rsidP="006561B0">
      <w:pPr>
        <w:pStyle w:val="Paragraphedeliste"/>
        <w:ind w:left="4260" w:firstLine="696"/>
        <w:jc w:val="both"/>
        <w:rPr>
          <w:rFonts w:ascii="Times New Roman" w:hAnsi="Times New Roman" w:cs="Times New Roman"/>
          <w:sz w:val="24"/>
          <w:szCs w:val="24"/>
        </w:rPr>
      </w:pPr>
    </w:p>
    <w:p w14:paraId="12D8FBB6" w14:textId="77777777" w:rsidR="006561B0" w:rsidRDefault="006561B0" w:rsidP="006561B0">
      <w:pPr>
        <w:pStyle w:val="Paragraphedeliste"/>
        <w:ind w:left="4260" w:firstLine="696"/>
        <w:jc w:val="both"/>
        <w:rPr>
          <w:rFonts w:ascii="Times New Roman" w:hAnsi="Times New Roman" w:cs="Times New Roman"/>
          <w:sz w:val="24"/>
          <w:szCs w:val="24"/>
        </w:rPr>
      </w:pPr>
    </w:p>
    <w:p w14:paraId="293D425F" w14:textId="77777777" w:rsidR="006561B0" w:rsidRDefault="006561B0" w:rsidP="006561B0">
      <w:pPr>
        <w:pStyle w:val="Paragraphedeliste"/>
        <w:ind w:left="4260" w:firstLine="696"/>
        <w:jc w:val="both"/>
        <w:rPr>
          <w:rFonts w:ascii="Times New Roman" w:hAnsi="Times New Roman" w:cs="Times New Roman"/>
          <w:sz w:val="24"/>
          <w:szCs w:val="24"/>
        </w:rPr>
      </w:pPr>
    </w:p>
    <w:p w14:paraId="2E27F467" w14:textId="77777777" w:rsidR="006561B0" w:rsidRDefault="006561B0" w:rsidP="006561B0">
      <w:pPr>
        <w:pStyle w:val="Paragraphedeliste"/>
        <w:jc w:val="both"/>
        <w:rPr>
          <w:rFonts w:ascii="Times New Roman" w:hAnsi="Times New Roman" w:cs="Times New Roman"/>
          <w:sz w:val="24"/>
          <w:szCs w:val="24"/>
        </w:rPr>
      </w:pPr>
    </w:p>
    <w:p w14:paraId="4DD7EE9B" w14:textId="77777777" w:rsidR="006561B0" w:rsidRDefault="006561B0" w:rsidP="006561B0">
      <w:pPr>
        <w:spacing w:after="0"/>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Titre de poste 4 : Chef de la Commission de Gestion des projets et </w:t>
      </w:r>
    </w:p>
    <w:p w14:paraId="6FE98C51" w14:textId="77777777" w:rsidR="006561B0" w:rsidRDefault="006561B0" w:rsidP="006561B0">
      <w:pPr>
        <w:spacing w:after="0"/>
        <w:jc w:val="both"/>
        <w:rPr>
          <w:rFonts w:ascii="Times New Roman" w:hAnsi="Times New Roman" w:cs="Times New Roman"/>
          <w:b/>
          <w:sz w:val="28"/>
          <w:szCs w:val="24"/>
        </w:rPr>
      </w:pPr>
      <w:r>
        <w:rPr>
          <w:rFonts w:ascii="Times New Roman" w:hAnsi="Times New Roman" w:cs="Times New Roman"/>
          <w:b/>
          <w:sz w:val="28"/>
          <w:szCs w:val="24"/>
        </w:rPr>
        <w:t xml:space="preserve">                              Passation des Marchés Publics</w:t>
      </w:r>
    </w:p>
    <w:p w14:paraId="6DB901B9" w14:textId="77777777" w:rsidR="006561B0" w:rsidRDefault="006561B0" w:rsidP="006561B0">
      <w:pPr>
        <w:spacing w:after="0"/>
        <w:jc w:val="both"/>
        <w:rPr>
          <w:rFonts w:ascii="Times New Roman" w:hAnsi="Times New Roman" w:cs="Times New Roman"/>
          <w:b/>
          <w:sz w:val="28"/>
          <w:szCs w:val="24"/>
        </w:rPr>
      </w:pPr>
    </w:p>
    <w:p w14:paraId="6D84119D" w14:textId="77777777" w:rsidR="006561B0" w:rsidRDefault="006561B0" w:rsidP="006561B0">
      <w:pPr>
        <w:rPr>
          <w:rFonts w:ascii="Times New Roman" w:hAnsi="Times New Roman" w:cs="Times New Roman"/>
          <w:b/>
          <w:sz w:val="24"/>
          <w:szCs w:val="24"/>
        </w:rPr>
      </w:pPr>
      <w:r>
        <w:rPr>
          <w:rFonts w:ascii="Times New Roman" w:hAnsi="Times New Roman" w:cs="Times New Roman"/>
          <w:b/>
          <w:sz w:val="24"/>
          <w:szCs w:val="24"/>
        </w:rPr>
        <w:t>Les principaux domaines de responsabilité :</w:t>
      </w:r>
    </w:p>
    <w:p w14:paraId="7EA4942A" w14:textId="77777777" w:rsidR="006561B0" w:rsidRDefault="006561B0" w:rsidP="006561B0">
      <w:pPr>
        <w:pStyle w:val="Paragraphedeliste"/>
        <w:numPr>
          <w:ilvl w:val="0"/>
          <w:numId w:val="5"/>
        </w:numPr>
        <w:jc w:val="both"/>
        <w:rPr>
          <w:rFonts w:ascii="Times New Roman" w:hAnsi="Times New Roman" w:cs="Times New Roman"/>
          <w:b/>
          <w:sz w:val="24"/>
          <w:szCs w:val="24"/>
        </w:rPr>
      </w:pPr>
      <w:r>
        <w:rPr>
          <w:rFonts w:ascii="Times New Roman" w:hAnsi="Times New Roman" w:cs="Times New Roman"/>
          <w:sz w:val="24"/>
          <w:szCs w:val="24"/>
        </w:rPr>
        <w:t>Gestion des projets :</w:t>
      </w:r>
      <w:r>
        <w:rPr>
          <w:rFonts w:ascii="Times New Roman" w:hAnsi="Times New Roman" w:cs="Times New Roman"/>
          <w:b/>
          <w:sz w:val="24"/>
          <w:szCs w:val="24"/>
        </w:rPr>
        <w:t xml:space="preserve"> </w:t>
      </w:r>
      <w:r>
        <w:rPr>
          <w:rFonts w:ascii="Times New Roman" w:hAnsi="Times New Roman" w:cs="Times New Roman"/>
          <w:sz w:val="24"/>
          <w:szCs w:val="24"/>
        </w:rPr>
        <w:t>le Chef de la Commission est responsable de la planification, de la coordination et de la mise en œuvre des projets d’indemnisation des victimes. Cela peut inclure la définition des objectifs, l’allocation des ressources, la supervision des échéanciers et la gestion des risques associés ;</w:t>
      </w:r>
    </w:p>
    <w:p w14:paraId="0AD51143" w14:textId="77777777" w:rsidR="006561B0" w:rsidRDefault="006561B0" w:rsidP="006561B0">
      <w:pPr>
        <w:pStyle w:val="Paragraphedeliste"/>
        <w:jc w:val="both"/>
        <w:rPr>
          <w:rFonts w:ascii="Times New Roman" w:hAnsi="Times New Roman" w:cs="Times New Roman"/>
          <w:b/>
          <w:sz w:val="24"/>
          <w:szCs w:val="24"/>
        </w:rPr>
      </w:pPr>
    </w:p>
    <w:p w14:paraId="2B03F083" w14:textId="77777777" w:rsidR="006561B0" w:rsidRDefault="006561B0" w:rsidP="006561B0">
      <w:pPr>
        <w:pStyle w:val="Paragraphedeliste"/>
        <w:numPr>
          <w:ilvl w:val="0"/>
          <w:numId w:val="5"/>
        </w:numPr>
        <w:jc w:val="both"/>
        <w:rPr>
          <w:rFonts w:ascii="Times New Roman" w:hAnsi="Times New Roman" w:cs="Times New Roman"/>
          <w:b/>
          <w:sz w:val="24"/>
          <w:szCs w:val="24"/>
        </w:rPr>
      </w:pPr>
      <w:r>
        <w:rPr>
          <w:rFonts w:ascii="Times New Roman" w:hAnsi="Times New Roman" w:cs="Times New Roman"/>
          <w:sz w:val="24"/>
          <w:szCs w:val="24"/>
        </w:rPr>
        <w:t>Passation des marchés publics :  le Chef de la Commission est chargé de l’ensemble du processus de passation des marchés publics liés aux projets d’indemnisation des victimes des activités illicites de l’Ouganda en RDC. Cela comprend l’élaboration des documents d’appel d’offre, l’évaluation des offres, la négociation des contrats et la supervision de l’exécution des contrats.</w:t>
      </w:r>
    </w:p>
    <w:p w14:paraId="512E9BC5" w14:textId="77777777" w:rsidR="006561B0" w:rsidRDefault="006561B0" w:rsidP="006561B0">
      <w:pPr>
        <w:pStyle w:val="Paragraphedeliste"/>
        <w:jc w:val="both"/>
        <w:rPr>
          <w:rFonts w:ascii="Times New Roman" w:hAnsi="Times New Roman" w:cs="Times New Roman"/>
          <w:b/>
          <w:sz w:val="24"/>
          <w:szCs w:val="24"/>
        </w:rPr>
      </w:pPr>
    </w:p>
    <w:p w14:paraId="041AA7AA" w14:textId="77777777" w:rsidR="006561B0" w:rsidRDefault="006561B0" w:rsidP="006561B0">
      <w:pPr>
        <w:pStyle w:val="Paragraphedeliste"/>
        <w:numPr>
          <w:ilvl w:val="0"/>
          <w:numId w:val="5"/>
        </w:numPr>
        <w:jc w:val="both"/>
        <w:rPr>
          <w:rFonts w:ascii="Times New Roman" w:hAnsi="Times New Roman" w:cs="Times New Roman"/>
          <w:b/>
          <w:sz w:val="24"/>
          <w:szCs w:val="24"/>
        </w:rPr>
      </w:pPr>
      <w:r>
        <w:rPr>
          <w:rFonts w:ascii="Times New Roman" w:hAnsi="Times New Roman" w:cs="Times New Roman"/>
          <w:sz w:val="24"/>
          <w:szCs w:val="24"/>
        </w:rPr>
        <w:t>Conformité réglementaire : le chef de la commission est responsable de veiller à ce que tous les processus de gestion de projets et de passation des marchés publics soient conformes aux réglementations et procédures en vigueur.</w:t>
      </w:r>
      <w:r>
        <w:rPr>
          <w:rFonts w:ascii="Times New Roman" w:hAnsi="Times New Roman" w:cs="Times New Roman"/>
          <w:b/>
          <w:sz w:val="24"/>
          <w:szCs w:val="24"/>
        </w:rPr>
        <w:t xml:space="preserve"> </w:t>
      </w:r>
      <w:r>
        <w:rPr>
          <w:rFonts w:ascii="Times New Roman" w:hAnsi="Times New Roman" w:cs="Times New Roman"/>
          <w:sz w:val="24"/>
          <w:szCs w:val="24"/>
        </w:rPr>
        <w:t>Cela inclut le respect des lois sur les marchés publics, les règles de transparence et de responsabilité, ainsi que les normes éthiques.</w:t>
      </w:r>
    </w:p>
    <w:p w14:paraId="0D9EE919" w14:textId="77777777" w:rsidR="006561B0" w:rsidRDefault="006561B0" w:rsidP="006561B0">
      <w:pPr>
        <w:pStyle w:val="Paragraphedeliste"/>
        <w:rPr>
          <w:rFonts w:ascii="Times New Roman" w:hAnsi="Times New Roman" w:cs="Times New Roman"/>
          <w:b/>
          <w:sz w:val="24"/>
          <w:szCs w:val="24"/>
        </w:rPr>
      </w:pPr>
    </w:p>
    <w:p w14:paraId="24610A5F" w14:textId="77777777" w:rsidR="006561B0" w:rsidRDefault="006561B0" w:rsidP="006561B0">
      <w:pPr>
        <w:pStyle w:val="Paragraphedeliste"/>
        <w:numPr>
          <w:ilvl w:val="0"/>
          <w:numId w:val="5"/>
        </w:numPr>
        <w:jc w:val="both"/>
        <w:rPr>
          <w:rFonts w:ascii="Times New Roman" w:hAnsi="Times New Roman" w:cs="Times New Roman"/>
          <w:b/>
          <w:sz w:val="24"/>
          <w:szCs w:val="24"/>
        </w:rPr>
      </w:pPr>
      <w:r>
        <w:rPr>
          <w:rFonts w:ascii="Times New Roman" w:hAnsi="Times New Roman" w:cs="Times New Roman"/>
          <w:sz w:val="24"/>
          <w:szCs w:val="24"/>
        </w:rPr>
        <w:t>Supervision du personnel :</w:t>
      </w:r>
      <w:r>
        <w:rPr>
          <w:rFonts w:ascii="Times New Roman" w:hAnsi="Times New Roman" w:cs="Times New Roman"/>
          <w:b/>
          <w:sz w:val="24"/>
          <w:szCs w:val="24"/>
        </w:rPr>
        <w:t xml:space="preserve"> </w:t>
      </w:r>
      <w:r>
        <w:rPr>
          <w:rFonts w:ascii="Times New Roman" w:hAnsi="Times New Roman" w:cs="Times New Roman"/>
          <w:sz w:val="24"/>
          <w:szCs w:val="24"/>
        </w:rPr>
        <w:t>il est responsable de la supervision et de la gestion de l’équipe chargée de la gestion des projets et de la passation des marchés publics. Cela peut impliquer la définition des tâches et responsabilités, l’évaluation des performances, la formation et le développement professionnel du personnel.</w:t>
      </w:r>
      <w:r>
        <w:rPr>
          <w:rFonts w:ascii="Times New Roman" w:hAnsi="Times New Roman" w:cs="Times New Roman"/>
          <w:b/>
          <w:sz w:val="24"/>
          <w:szCs w:val="24"/>
        </w:rPr>
        <w:t xml:space="preserve">  </w:t>
      </w:r>
    </w:p>
    <w:p w14:paraId="39D7B162"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Le profil requis :</w:t>
      </w:r>
    </w:p>
    <w:p w14:paraId="22BCD266" w14:textId="77777777" w:rsidR="006561B0" w:rsidRDefault="006561B0" w:rsidP="006561B0">
      <w:pPr>
        <w:pStyle w:val="Paragraphedeliste"/>
        <w:numPr>
          <w:ilvl w:val="0"/>
          <w:numId w:val="6"/>
        </w:numPr>
        <w:jc w:val="both"/>
        <w:rPr>
          <w:rFonts w:ascii="Times New Roman" w:hAnsi="Times New Roman" w:cs="Times New Roman"/>
          <w:b/>
          <w:sz w:val="24"/>
          <w:szCs w:val="24"/>
        </w:rPr>
      </w:pPr>
      <w:r>
        <w:rPr>
          <w:rFonts w:ascii="Times New Roman" w:hAnsi="Times New Roman" w:cs="Times New Roman"/>
          <w:sz w:val="24"/>
          <w:szCs w:val="24"/>
        </w:rPr>
        <w:t>Le Chef de la commission doit être en priorité de nationalité congolaise et avoir :</w:t>
      </w:r>
    </w:p>
    <w:p w14:paraId="40E045B5" w14:textId="77777777" w:rsidR="006561B0" w:rsidRDefault="006561B0" w:rsidP="006561B0">
      <w:pPr>
        <w:pStyle w:val="Paragraphedeliste"/>
        <w:jc w:val="both"/>
        <w:rPr>
          <w:rFonts w:ascii="Times New Roman" w:hAnsi="Times New Roman" w:cs="Times New Roman"/>
          <w:sz w:val="24"/>
          <w:szCs w:val="24"/>
        </w:rPr>
      </w:pPr>
    </w:p>
    <w:p w14:paraId="76DF027F"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Une expertise en gestion de projets et en passation des marchés publics ;</w:t>
      </w:r>
    </w:p>
    <w:p w14:paraId="646FC8DB"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Disposer des compétences solides en gestion des projets, en passation des marchés publics et sur des questions financières ;</w:t>
      </w:r>
    </w:p>
    <w:p w14:paraId="2F796A2D"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Disposer des compétences en leadership : cela comprend la capacité de diriger et de motiver une équipe, de prendre des décisions éclairées, de résoudre les problèmes, de communiquer efficacement et de favoriser la collaboration et entre les différentes parties prenantes ;</w:t>
      </w:r>
    </w:p>
    <w:p w14:paraId="5FEB1A69"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Avoir la connaissance du secteur social, des enjeux liés à l’indemnisation des victimes, les besoins des personnes concernées et les défis auxquels elles peuvent être confrontées ;</w:t>
      </w:r>
    </w:p>
    <w:p w14:paraId="596114B8"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Avoir une bonne communication (orale et écrite), des compétences en relations interpersonnelles solides sont essentielles pour interagir avec les parties prenantes ;</w:t>
      </w:r>
    </w:p>
    <w:p w14:paraId="7C64CA3B" w14:textId="77777777" w:rsidR="006561B0" w:rsidRDefault="006561B0" w:rsidP="006561B0">
      <w:pPr>
        <w:pStyle w:val="Paragraphedeliste"/>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Avoir une connaissance approfondie des réglementations et des normes éthiques applicables à la gestion des projets et à la passation des marchés publics et agir avec intégrité, transparence et responsabilité dans l’exercice de ces fonctions.   </w:t>
      </w:r>
    </w:p>
    <w:p w14:paraId="41AF2F25" w14:textId="77777777" w:rsidR="006561B0" w:rsidRDefault="006561B0" w:rsidP="006561B0">
      <w:pPr>
        <w:pStyle w:val="Paragraphedeliste"/>
        <w:numPr>
          <w:ilvl w:val="0"/>
          <w:numId w:val="2"/>
        </w:numPr>
        <w:jc w:val="both"/>
        <w:rPr>
          <w:rFonts w:ascii="Times New Roman" w:hAnsi="Times New Roman" w:cs="Times New Roman"/>
          <w:b/>
          <w:sz w:val="24"/>
          <w:szCs w:val="24"/>
          <w:u w:val="single"/>
        </w:rPr>
      </w:pPr>
      <w:r>
        <w:rPr>
          <w:rFonts w:ascii="Times New Roman" w:hAnsi="Times New Roman" w:cs="Times New Roman"/>
          <w:sz w:val="24"/>
          <w:szCs w:val="24"/>
        </w:rPr>
        <w:lastRenderedPageBreak/>
        <w:t>Avoir une solide expérience et une compréhension approfondie des principes de gestion de projets, y compris la planification, l’exécution, le contrôle et l’évaluation.</w:t>
      </w:r>
    </w:p>
    <w:p w14:paraId="78B08610"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Qualifications et expériences requises</w:t>
      </w:r>
    </w:p>
    <w:p w14:paraId="27141C09" w14:textId="77777777" w:rsidR="006561B0" w:rsidRDefault="006561B0" w:rsidP="006561B0">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Minimum diplôme universitaire de Licence ou master en gestion, finance, comptabilité, ou dans un domaine connexe et/ou formation supérieure en gestion des projets et en passation des marchés publics ;</w:t>
      </w:r>
    </w:p>
    <w:p w14:paraId="49844170" w14:textId="77777777" w:rsidR="006561B0" w:rsidRDefault="006561B0" w:rsidP="006561B0">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Expérience pertinente d’au moins 7 ans dans des postes de direction similaire ;</w:t>
      </w:r>
    </w:p>
    <w:p w14:paraId="71CF3A0E" w14:textId="77777777" w:rsidR="006561B0" w:rsidRDefault="006561B0" w:rsidP="006561B0">
      <w:pPr>
        <w:pStyle w:val="Paragraphedeliste"/>
        <w:jc w:val="both"/>
        <w:rPr>
          <w:rFonts w:ascii="Times New Roman" w:hAnsi="Times New Roman" w:cs="Times New Roman"/>
          <w:b/>
          <w:sz w:val="24"/>
          <w:szCs w:val="24"/>
          <w:u w:val="single"/>
        </w:rPr>
      </w:pPr>
    </w:p>
    <w:p w14:paraId="35F31928"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4A18E6ED" w14:textId="77777777" w:rsidR="006561B0" w:rsidRDefault="006561B0" w:rsidP="006561B0">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385FF24E" w14:textId="77777777" w:rsidR="006561B0" w:rsidRDefault="006561B0" w:rsidP="006561B0">
      <w:pPr>
        <w:pStyle w:val="Paragraphedeliste"/>
        <w:jc w:val="both"/>
        <w:rPr>
          <w:rFonts w:ascii="Times New Roman" w:hAnsi="Times New Roman" w:cs="Times New Roman"/>
          <w:sz w:val="24"/>
          <w:szCs w:val="24"/>
        </w:rPr>
      </w:pPr>
    </w:p>
    <w:p w14:paraId="53DF7CDE"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3FC62505" w14:textId="77777777" w:rsidR="006561B0" w:rsidRDefault="006561B0" w:rsidP="006561B0">
      <w:pPr>
        <w:pStyle w:val="Paragraphedeliste"/>
        <w:jc w:val="both"/>
        <w:rPr>
          <w:rFonts w:ascii="Times New Roman" w:hAnsi="Times New Roman" w:cs="Times New Roman"/>
          <w:sz w:val="24"/>
          <w:szCs w:val="24"/>
        </w:rPr>
      </w:pPr>
    </w:p>
    <w:p w14:paraId="2F86F886"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67F8FFFF"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5681D93D" w14:textId="77777777" w:rsidR="006561B0" w:rsidRDefault="006561B0" w:rsidP="006561B0">
      <w:pPr>
        <w:pStyle w:val="Paragraphedeliste"/>
        <w:jc w:val="both"/>
        <w:rPr>
          <w:rFonts w:ascii="Times New Roman" w:hAnsi="Times New Roman" w:cs="Times New Roman"/>
          <w:sz w:val="24"/>
          <w:szCs w:val="24"/>
        </w:rPr>
      </w:pPr>
    </w:p>
    <w:p w14:paraId="4E77DFD0" w14:textId="77777777" w:rsidR="006561B0" w:rsidRDefault="006561B0" w:rsidP="006561B0">
      <w:pPr>
        <w:pStyle w:val="Paragraphedeliste"/>
        <w:ind w:left="4260" w:firstLine="696"/>
        <w:jc w:val="right"/>
        <w:rPr>
          <w:rFonts w:ascii="Times New Roman" w:hAnsi="Times New Roman" w:cs="Times New Roman"/>
          <w:sz w:val="24"/>
          <w:szCs w:val="24"/>
        </w:rPr>
      </w:pPr>
    </w:p>
    <w:p w14:paraId="67D2028E" w14:textId="77777777" w:rsidR="006561B0" w:rsidRDefault="006561B0" w:rsidP="006561B0">
      <w:pPr>
        <w:pStyle w:val="Paragraphedeliste"/>
        <w:ind w:left="4260" w:firstLine="696"/>
        <w:jc w:val="right"/>
        <w:rPr>
          <w:rFonts w:ascii="Times New Roman" w:hAnsi="Times New Roman" w:cs="Times New Roman"/>
          <w:sz w:val="24"/>
          <w:szCs w:val="24"/>
        </w:rPr>
      </w:pPr>
    </w:p>
    <w:p w14:paraId="7EB8F32C" w14:textId="77777777" w:rsidR="006561B0" w:rsidRDefault="006561B0" w:rsidP="006561B0">
      <w:pPr>
        <w:pStyle w:val="Paragraphedeliste"/>
        <w:ind w:left="4260" w:firstLine="696"/>
        <w:jc w:val="right"/>
        <w:rPr>
          <w:rFonts w:ascii="Times New Roman" w:hAnsi="Times New Roman" w:cs="Times New Roman"/>
          <w:sz w:val="24"/>
          <w:szCs w:val="24"/>
        </w:rPr>
      </w:pPr>
      <w:r>
        <w:rPr>
          <w:rFonts w:ascii="Times New Roman" w:hAnsi="Times New Roman" w:cs="Times New Roman"/>
          <w:sz w:val="24"/>
          <w:szCs w:val="24"/>
        </w:rPr>
        <w:t>Fait à Kisangani, le08 Juin 2026.</w:t>
      </w:r>
    </w:p>
    <w:p w14:paraId="1855ED47" w14:textId="77777777" w:rsidR="006561B0" w:rsidRDefault="006561B0" w:rsidP="006561B0">
      <w:pPr>
        <w:pStyle w:val="Paragraphedeliste"/>
        <w:jc w:val="both"/>
        <w:rPr>
          <w:rFonts w:ascii="Times New Roman" w:hAnsi="Times New Roman" w:cs="Times New Roman"/>
          <w:sz w:val="24"/>
          <w:szCs w:val="24"/>
        </w:rPr>
      </w:pPr>
    </w:p>
    <w:p w14:paraId="337C6DDF" w14:textId="77777777" w:rsidR="006561B0" w:rsidRDefault="006561B0" w:rsidP="006561B0">
      <w:pPr>
        <w:spacing w:after="0"/>
        <w:jc w:val="both"/>
        <w:rPr>
          <w:rFonts w:ascii="Times New Roman" w:hAnsi="Times New Roman" w:cs="Times New Roman"/>
          <w:b/>
          <w:bCs/>
          <w:sz w:val="24"/>
          <w:szCs w:val="24"/>
        </w:rPr>
      </w:pPr>
    </w:p>
    <w:p w14:paraId="478FDCE0" w14:textId="77777777" w:rsidR="006561B0" w:rsidRDefault="006561B0" w:rsidP="006561B0">
      <w:pPr>
        <w:spacing w:after="0"/>
        <w:jc w:val="both"/>
        <w:rPr>
          <w:rFonts w:ascii="Times New Roman" w:hAnsi="Times New Roman" w:cs="Times New Roman"/>
          <w:b/>
          <w:bCs/>
          <w:sz w:val="24"/>
          <w:szCs w:val="24"/>
        </w:rPr>
      </w:pPr>
    </w:p>
    <w:p w14:paraId="7519678C" w14:textId="77777777" w:rsidR="006561B0" w:rsidRDefault="006561B0" w:rsidP="006561B0">
      <w:pPr>
        <w:spacing w:after="0"/>
        <w:jc w:val="both"/>
        <w:rPr>
          <w:rFonts w:ascii="Times New Roman" w:hAnsi="Times New Roman" w:cs="Times New Roman"/>
          <w:b/>
          <w:bCs/>
          <w:sz w:val="24"/>
          <w:szCs w:val="24"/>
        </w:rPr>
      </w:pPr>
    </w:p>
    <w:p w14:paraId="6AA64E75" w14:textId="77777777" w:rsidR="006561B0" w:rsidRDefault="006561B0" w:rsidP="006561B0">
      <w:pPr>
        <w:spacing w:after="0"/>
        <w:jc w:val="both"/>
        <w:rPr>
          <w:rFonts w:ascii="Times New Roman" w:hAnsi="Times New Roman" w:cs="Times New Roman"/>
          <w:b/>
          <w:bCs/>
          <w:sz w:val="24"/>
          <w:szCs w:val="24"/>
        </w:rPr>
      </w:pPr>
    </w:p>
    <w:p w14:paraId="091CCE3A" w14:textId="77777777" w:rsidR="006561B0" w:rsidRDefault="006561B0" w:rsidP="006561B0">
      <w:pPr>
        <w:spacing w:after="0"/>
        <w:jc w:val="both"/>
        <w:rPr>
          <w:rFonts w:ascii="Times New Roman" w:hAnsi="Times New Roman" w:cs="Times New Roman"/>
          <w:b/>
          <w:bCs/>
          <w:sz w:val="24"/>
          <w:szCs w:val="24"/>
        </w:rPr>
      </w:pPr>
    </w:p>
    <w:p w14:paraId="312033E1" w14:textId="77777777" w:rsidR="006561B0" w:rsidRDefault="006561B0" w:rsidP="006561B0">
      <w:pPr>
        <w:spacing w:after="0"/>
        <w:jc w:val="both"/>
        <w:rPr>
          <w:rFonts w:ascii="Times New Roman" w:hAnsi="Times New Roman" w:cs="Times New Roman"/>
          <w:b/>
          <w:bCs/>
          <w:sz w:val="24"/>
          <w:szCs w:val="24"/>
        </w:rPr>
      </w:pPr>
    </w:p>
    <w:p w14:paraId="3B730A0B" w14:textId="77777777" w:rsidR="006561B0" w:rsidRDefault="006561B0" w:rsidP="006561B0">
      <w:pPr>
        <w:spacing w:after="0"/>
        <w:jc w:val="both"/>
        <w:rPr>
          <w:rFonts w:ascii="Times New Roman" w:hAnsi="Times New Roman" w:cs="Times New Roman"/>
          <w:b/>
          <w:bCs/>
          <w:sz w:val="24"/>
          <w:szCs w:val="24"/>
        </w:rPr>
      </w:pPr>
    </w:p>
    <w:p w14:paraId="47551087" w14:textId="77777777" w:rsidR="006561B0" w:rsidRDefault="006561B0" w:rsidP="006561B0">
      <w:pPr>
        <w:spacing w:after="0"/>
        <w:jc w:val="both"/>
        <w:rPr>
          <w:rFonts w:ascii="Times New Roman" w:hAnsi="Times New Roman" w:cs="Times New Roman"/>
          <w:b/>
          <w:bCs/>
          <w:sz w:val="24"/>
          <w:szCs w:val="24"/>
        </w:rPr>
      </w:pPr>
    </w:p>
    <w:p w14:paraId="2567DE4A" w14:textId="77777777" w:rsidR="006561B0" w:rsidRDefault="006561B0" w:rsidP="006561B0">
      <w:pPr>
        <w:spacing w:after="0"/>
        <w:jc w:val="both"/>
        <w:rPr>
          <w:rFonts w:ascii="Times New Roman" w:hAnsi="Times New Roman" w:cs="Times New Roman"/>
          <w:b/>
          <w:bCs/>
          <w:sz w:val="24"/>
          <w:szCs w:val="24"/>
        </w:rPr>
      </w:pPr>
    </w:p>
    <w:p w14:paraId="1CC78F28" w14:textId="77777777" w:rsidR="006561B0" w:rsidRDefault="006561B0" w:rsidP="006561B0">
      <w:pPr>
        <w:spacing w:after="0"/>
        <w:jc w:val="both"/>
        <w:rPr>
          <w:rFonts w:ascii="Times New Roman" w:hAnsi="Times New Roman" w:cs="Times New Roman"/>
          <w:b/>
          <w:bCs/>
          <w:sz w:val="24"/>
          <w:szCs w:val="24"/>
        </w:rPr>
      </w:pPr>
    </w:p>
    <w:p w14:paraId="2ECBB5F1" w14:textId="77777777" w:rsidR="006561B0" w:rsidRDefault="006561B0" w:rsidP="006561B0">
      <w:pPr>
        <w:spacing w:after="0"/>
        <w:jc w:val="both"/>
        <w:rPr>
          <w:rFonts w:ascii="Times New Roman" w:hAnsi="Times New Roman" w:cs="Times New Roman"/>
          <w:b/>
          <w:bCs/>
          <w:sz w:val="24"/>
          <w:szCs w:val="24"/>
        </w:rPr>
      </w:pPr>
    </w:p>
    <w:p w14:paraId="580FB22B" w14:textId="77777777" w:rsidR="006561B0" w:rsidRDefault="006561B0" w:rsidP="006561B0">
      <w:pPr>
        <w:spacing w:after="0"/>
        <w:jc w:val="both"/>
        <w:rPr>
          <w:rFonts w:ascii="Times New Roman" w:hAnsi="Times New Roman" w:cs="Times New Roman"/>
          <w:b/>
          <w:bCs/>
          <w:sz w:val="24"/>
          <w:szCs w:val="24"/>
        </w:rPr>
      </w:pPr>
    </w:p>
    <w:p w14:paraId="6D3310BB" w14:textId="77777777" w:rsidR="006561B0" w:rsidRDefault="006561B0" w:rsidP="006561B0">
      <w:pPr>
        <w:spacing w:after="0"/>
        <w:jc w:val="both"/>
        <w:rPr>
          <w:rFonts w:ascii="Times New Roman" w:hAnsi="Times New Roman" w:cs="Times New Roman"/>
          <w:b/>
          <w:bCs/>
          <w:sz w:val="24"/>
          <w:szCs w:val="24"/>
        </w:rPr>
      </w:pPr>
    </w:p>
    <w:p w14:paraId="5B15D277" w14:textId="77777777" w:rsidR="006561B0" w:rsidRDefault="006561B0" w:rsidP="006561B0">
      <w:pPr>
        <w:spacing w:after="0"/>
        <w:jc w:val="both"/>
        <w:rPr>
          <w:rFonts w:ascii="Times New Roman" w:hAnsi="Times New Roman" w:cs="Times New Roman"/>
          <w:b/>
          <w:bCs/>
          <w:sz w:val="24"/>
          <w:szCs w:val="24"/>
        </w:rPr>
      </w:pPr>
    </w:p>
    <w:p w14:paraId="6F37F4DF" w14:textId="77777777" w:rsidR="006561B0" w:rsidRDefault="006561B0" w:rsidP="006561B0">
      <w:pPr>
        <w:spacing w:after="0"/>
        <w:jc w:val="both"/>
        <w:rPr>
          <w:rFonts w:ascii="Times New Roman" w:hAnsi="Times New Roman" w:cs="Times New Roman"/>
          <w:b/>
          <w:bCs/>
          <w:sz w:val="24"/>
          <w:szCs w:val="24"/>
        </w:rPr>
      </w:pPr>
    </w:p>
    <w:p w14:paraId="50BA0074" w14:textId="77777777" w:rsidR="006561B0" w:rsidRDefault="006561B0" w:rsidP="006561B0">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TITRE 5 : CHEF DE LA COMMISSION CHARGEE DE LA GESTION DES </w:t>
      </w:r>
    </w:p>
    <w:p w14:paraId="0AB03C48" w14:textId="77777777" w:rsidR="006561B0" w:rsidRDefault="006561B0" w:rsidP="006561B0">
      <w:pPr>
        <w:spacing w:after="0"/>
        <w:ind w:left="1140"/>
        <w:jc w:val="both"/>
        <w:rPr>
          <w:rFonts w:ascii="Times New Roman" w:hAnsi="Times New Roman" w:cs="Times New Roman"/>
          <w:sz w:val="24"/>
          <w:szCs w:val="24"/>
        </w:rPr>
      </w:pPr>
      <w:r>
        <w:rPr>
          <w:rFonts w:ascii="Times New Roman" w:hAnsi="Times New Roman" w:cs="Times New Roman"/>
          <w:b/>
          <w:bCs/>
          <w:sz w:val="24"/>
          <w:szCs w:val="24"/>
        </w:rPr>
        <w:t>ARCHIVES, NOUVELLES TECHNOLOGIES DE L’INFORMATION ET       DE LA COMMUNICATION</w:t>
      </w:r>
    </w:p>
    <w:p w14:paraId="26055D57" w14:textId="77777777" w:rsidR="006561B0" w:rsidRDefault="006561B0" w:rsidP="006561B0">
      <w:pPr>
        <w:jc w:val="both"/>
        <w:rPr>
          <w:rFonts w:ascii="Times New Roman" w:hAnsi="Times New Roman" w:cs="Times New Roman"/>
          <w:sz w:val="24"/>
          <w:szCs w:val="24"/>
        </w:rPr>
      </w:pPr>
    </w:p>
    <w:p w14:paraId="36DA9B83"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Type de contrat</w:t>
      </w: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t>: CDD</w:t>
      </w:r>
    </w:p>
    <w:p w14:paraId="7B8CC04F"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Lieu</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Kisangani</w:t>
      </w:r>
    </w:p>
    <w:p w14:paraId="61BAA117"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Rattachement hiérarchique</w:t>
      </w:r>
      <w:r>
        <w:rPr>
          <w:rFonts w:ascii="Times New Roman" w:hAnsi="Times New Roman" w:cs="Times New Roman"/>
          <w:bCs/>
          <w:sz w:val="24"/>
          <w:szCs w:val="24"/>
        </w:rPr>
        <w:tab/>
        <w:t>: Directeur Général/Coordonnateur ou son remplaçant</w:t>
      </w:r>
    </w:p>
    <w:p w14:paraId="4FC2DC13" w14:textId="3094AE2E"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Date de prise de poste</w:t>
      </w:r>
      <w:r>
        <w:rPr>
          <w:rFonts w:ascii="Times New Roman" w:hAnsi="Times New Roman" w:cs="Times New Roman"/>
          <w:bCs/>
          <w:sz w:val="24"/>
          <w:szCs w:val="24"/>
        </w:rPr>
        <w:tab/>
        <w:t xml:space="preserve">: Dès que possible </w:t>
      </w:r>
    </w:p>
    <w:p w14:paraId="0181B440" w14:textId="77777777" w:rsidR="006561B0" w:rsidRDefault="006561B0" w:rsidP="006561B0">
      <w:pPr>
        <w:jc w:val="both"/>
        <w:rPr>
          <w:rFonts w:ascii="Times New Roman" w:hAnsi="Times New Roman" w:cs="Times New Roman"/>
          <w:sz w:val="24"/>
          <w:szCs w:val="24"/>
        </w:rPr>
      </w:pPr>
    </w:p>
    <w:p w14:paraId="67ECAB94"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t>Mission générale</w:t>
      </w:r>
    </w:p>
    <w:p w14:paraId="7D7F2CAC"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Piloter la Commission en charge de la gestion des archives, des systèmes d’information et des nouvelles technologies de l’information et de la communication, afin d’assurer la conservation, l’accès, la sécurité et l’intégrité des archives physiques et numériques, le développement et la maintenance des outils NTIC, et la mise en œuvre d’une stratégie de communication interne et externe respectueuse des victimes et des obligations de confidentialité.</w:t>
      </w:r>
    </w:p>
    <w:p w14:paraId="12E1BAF9" w14:textId="77777777" w:rsidR="006561B0" w:rsidRDefault="006561B0" w:rsidP="006561B0">
      <w:pPr>
        <w:jc w:val="both"/>
        <w:rPr>
          <w:rFonts w:ascii="Times New Roman" w:hAnsi="Times New Roman" w:cs="Times New Roman"/>
          <w:sz w:val="24"/>
          <w:szCs w:val="24"/>
        </w:rPr>
      </w:pPr>
      <w:r>
        <w:rPr>
          <w:rFonts w:ascii="Times New Roman" w:hAnsi="Times New Roman" w:cs="Times New Roman"/>
          <w:b/>
          <w:bCs/>
          <w:sz w:val="24"/>
          <w:szCs w:val="24"/>
        </w:rPr>
        <w:t>Les principaux domaines de responsabilité</w:t>
      </w:r>
    </w:p>
    <w:p w14:paraId="78CE98ED" w14:textId="77777777" w:rsidR="006561B0" w:rsidRDefault="006561B0" w:rsidP="006561B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Gouvernance et pilotage de la Commission : Elaborer et superviser la mise en œuvre de la politique d’archivage, de gestion documentaire, de sécurité de l’information et de communication numérique ;</w:t>
      </w:r>
    </w:p>
    <w:p w14:paraId="28CDBE53" w14:textId="77777777" w:rsidR="006561B0" w:rsidRDefault="006561B0" w:rsidP="006561B0">
      <w:pPr>
        <w:pStyle w:val="Paragraphedeliste"/>
        <w:numPr>
          <w:ilvl w:val="0"/>
          <w:numId w:val="11"/>
        </w:numPr>
        <w:jc w:val="both"/>
        <w:rPr>
          <w:rFonts w:ascii="Times New Roman" w:hAnsi="Times New Roman" w:cs="Times New Roman"/>
          <w:b/>
          <w:bCs/>
          <w:sz w:val="24"/>
          <w:szCs w:val="24"/>
        </w:rPr>
      </w:pPr>
      <w:r>
        <w:rPr>
          <w:rFonts w:ascii="Times New Roman" w:hAnsi="Times New Roman" w:cs="Times New Roman"/>
          <w:sz w:val="24"/>
          <w:szCs w:val="24"/>
        </w:rPr>
        <w:t>Gestion des archives et de la documentation : Définir les règles de classement, conservation, destruction, inventaire et accès aux archives (physiques et électroniques) en conformité avec la réglementation applicable et les exigences de confidentialité ; garantir l’intégrité, traçabilité et disponibilité des dossiers des victimes et autres documents sensibles</w:t>
      </w:r>
    </w:p>
    <w:p w14:paraId="780B444D" w14:textId="77777777" w:rsidR="006561B0" w:rsidRDefault="006561B0" w:rsidP="006561B0">
      <w:pPr>
        <w:pStyle w:val="Paragraphedeliste"/>
        <w:numPr>
          <w:ilvl w:val="0"/>
          <w:numId w:val="11"/>
        </w:numPr>
        <w:jc w:val="both"/>
        <w:rPr>
          <w:rFonts w:ascii="Times New Roman" w:hAnsi="Times New Roman" w:cs="Times New Roman"/>
          <w:b/>
          <w:bCs/>
          <w:sz w:val="24"/>
          <w:szCs w:val="24"/>
        </w:rPr>
      </w:pPr>
      <w:r>
        <w:rPr>
          <w:rFonts w:ascii="Times New Roman" w:hAnsi="Times New Roman" w:cs="Times New Roman"/>
          <w:sz w:val="24"/>
          <w:szCs w:val="24"/>
        </w:rPr>
        <w:t>Pilotage des systèmes d’information et NTIC</w:t>
      </w:r>
    </w:p>
    <w:p w14:paraId="6348291E" w14:textId="77777777" w:rsidR="006561B0" w:rsidRDefault="006561B0" w:rsidP="006561B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Sécurité de l’information et conformité : Mettre en place et superviser la politique de sécurité de l’information, gestion des accès, chiffrement, journalisation et contrôle des incidents et assurer la conformité aux obligations légales relatives à la protection des données, aux règles d’archivages public ;</w:t>
      </w:r>
    </w:p>
    <w:p w14:paraId="625E5A82" w14:textId="77777777" w:rsidR="006561B0" w:rsidRDefault="006561B0" w:rsidP="006561B0">
      <w:pPr>
        <w:pStyle w:val="Paragraphedeliste"/>
        <w:numPr>
          <w:ilvl w:val="0"/>
          <w:numId w:val="11"/>
        </w:numPr>
        <w:jc w:val="both"/>
        <w:rPr>
          <w:rFonts w:ascii="Times New Roman" w:hAnsi="Times New Roman" w:cs="Times New Roman"/>
          <w:b/>
          <w:bCs/>
          <w:sz w:val="24"/>
          <w:szCs w:val="24"/>
        </w:rPr>
      </w:pPr>
      <w:r>
        <w:rPr>
          <w:rFonts w:ascii="Times New Roman" w:hAnsi="Times New Roman" w:cs="Times New Roman"/>
          <w:sz w:val="24"/>
          <w:szCs w:val="24"/>
        </w:rPr>
        <w:t>Communication et relations publiques : Définir avec la Direction générale, la stratégie de communication numérique (site web institutionnel, communication vers les bénéficiaires) en respectant les contraintes de confidentialité et de sécurité en assurant la supervision des canaux de communication (réseaux sociaux institutionnels, intranet) en garantissant l’exactitude et la sensibilité du contenu ;</w:t>
      </w:r>
    </w:p>
    <w:p w14:paraId="58C31BAB" w14:textId="77777777" w:rsidR="006561B0" w:rsidRDefault="006561B0" w:rsidP="006561B0">
      <w:pPr>
        <w:pStyle w:val="Paragraphedeliste"/>
        <w:numPr>
          <w:ilvl w:val="0"/>
          <w:numId w:val="11"/>
        </w:numPr>
        <w:jc w:val="both"/>
        <w:rPr>
          <w:rFonts w:ascii="Times New Roman" w:hAnsi="Times New Roman" w:cs="Times New Roman"/>
          <w:b/>
          <w:bCs/>
          <w:sz w:val="24"/>
          <w:szCs w:val="24"/>
        </w:rPr>
      </w:pPr>
      <w:r>
        <w:rPr>
          <w:rFonts w:ascii="Times New Roman" w:hAnsi="Times New Roman" w:cs="Times New Roman"/>
          <w:sz w:val="24"/>
          <w:szCs w:val="24"/>
        </w:rPr>
        <w:t>Pilotage des ressources humaines : Veiller à l’évaluation des performances et à la montée en compétence des membres de la Commission.</w:t>
      </w:r>
    </w:p>
    <w:p w14:paraId="50096548"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t>Le Profil requis</w:t>
      </w:r>
    </w:p>
    <w:p w14:paraId="137F6628"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Le Chef de la commission doit être en priorité de nationalité congolaise.</w:t>
      </w:r>
    </w:p>
    <w:p w14:paraId="197ECEB2" w14:textId="77777777" w:rsidR="006561B0" w:rsidRDefault="006561B0" w:rsidP="006561B0">
      <w:pPr>
        <w:pStyle w:val="Paragraphedeliste"/>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Formation</w:t>
      </w:r>
    </w:p>
    <w:p w14:paraId="30CC450D" w14:textId="77777777" w:rsidR="006561B0" w:rsidRDefault="006561B0" w:rsidP="006561B0">
      <w:pPr>
        <w:pStyle w:val="Paragraphedeliste"/>
        <w:jc w:val="both"/>
        <w:rPr>
          <w:rFonts w:ascii="Times New Roman" w:hAnsi="Times New Roman" w:cs="Times New Roman"/>
          <w:b/>
          <w:bCs/>
          <w:sz w:val="24"/>
          <w:szCs w:val="24"/>
        </w:rPr>
      </w:pPr>
    </w:p>
    <w:p w14:paraId="2781DB04" w14:textId="77777777" w:rsidR="006561B0" w:rsidRDefault="006561B0" w:rsidP="006561B0">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Diplôme universitaire minimum Licence ou master ou équivalent dans l’un des domaines suivants : sciences de l’information et des bibliothèques/archives, </w:t>
      </w:r>
      <w:r>
        <w:rPr>
          <w:rFonts w:ascii="Times New Roman" w:hAnsi="Times New Roman" w:cs="Times New Roman"/>
          <w:sz w:val="24"/>
          <w:szCs w:val="24"/>
        </w:rPr>
        <w:lastRenderedPageBreak/>
        <w:t>informatique/ingénierie des systèmes d’information, management des technologies de l’information, communication, ou équivalent.</w:t>
      </w:r>
    </w:p>
    <w:p w14:paraId="3BBBF362" w14:textId="77777777" w:rsidR="006561B0" w:rsidRDefault="006561B0" w:rsidP="006561B0">
      <w:pPr>
        <w:pStyle w:val="Paragraphedeliste"/>
        <w:ind w:left="783"/>
        <w:jc w:val="both"/>
        <w:rPr>
          <w:rFonts w:ascii="Times New Roman" w:hAnsi="Times New Roman" w:cs="Times New Roman"/>
          <w:b/>
          <w:bCs/>
          <w:sz w:val="24"/>
          <w:szCs w:val="24"/>
        </w:rPr>
      </w:pPr>
    </w:p>
    <w:p w14:paraId="3474C2A8" w14:textId="77777777" w:rsidR="006561B0" w:rsidRDefault="006561B0" w:rsidP="006561B0">
      <w:pPr>
        <w:pStyle w:val="Paragraphedeliste"/>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Expérience</w:t>
      </w:r>
    </w:p>
    <w:p w14:paraId="7E5C6884" w14:textId="77777777" w:rsidR="006561B0" w:rsidRDefault="006561B0" w:rsidP="006561B0">
      <w:pPr>
        <w:pStyle w:val="Paragraphedeliste"/>
        <w:jc w:val="both"/>
        <w:rPr>
          <w:rFonts w:ascii="Times New Roman" w:hAnsi="Times New Roman" w:cs="Times New Roman"/>
          <w:b/>
          <w:bCs/>
          <w:sz w:val="24"/>
          <w:szCs w:val="24"/>
        </w:rPr>
      </w:pPr>
    </w:p>
    <w:p w14:paraId="3A2286B7" w14:textId="77777777" w:rsidR="006561B0" w:rsidRDefault="006561B0" w:rsidP="006561B0">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Minimum de 5 à 7 ans d’expérience professionnelle dont au moins 3 ans dans des fonctions de pilotage/coordination en archivage, systèmes d’information, cybersécurité ou communication au sein de l’administration publique, d’un établissement public ou d’une grande organisation ;</w:t>
      </w:r>
    </w:p>
    <w:p w14:paraId="5996F092" w14:textId="77777777" w:rsidR="006561B0" w:rsidRDefault="006561B0" w:rsidP="006561B0">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Expérience en protection des données personnelles et en management d’équipes pluridisciplinaires souhaitée ;</w:t>
      </w:r>
    </w:p>
    <w:p w14:paraId="0E9805EE" w14:textId="77777777" w:rsidR="006561B0" w:rsidRDefault="006561B0" w:rsidP="006561B0">
      <w:pPr>
        <w:pStyle w:val="Paragraphedeliste"/>
        <w:ind w:left="783"/>
        <w:jc w:val="both"/>
        <w:rPr>
          <w:rFonts w:ascii="Times New Roman" w:hAnsi="Times New Roman" w:cs="Times New Roman"/>
          <w:sz w:val="24"/>
          <w:szCs w:val="24"/>
        </w:rPr>
      </w:pPr>
    </w:p>
    <w:p w14:paraId="79283CB8" w14:textId="77777777" w:rsidR="006561B0" w:rsidRDefault="006561B0" w:rsidP="006561B0">
      <w:pPr>
        <w:pStyle w:val="Paragraphedeliste"/>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Compétences techniques</w:t>
      </w:r>
    </w:p>
    <w:p w14:paraId="17AE6711" w14:textId="77777777" w:rsidR="006561B0" w:rsidRDefault="006561B0" w:rsidP="006561B0">
      <w:pPr>
        <w:pStyle w:val="Paragraphedeliste"/>
        <w:jc w:val="both"/>
        <w:rPr>
          <w:rFonts w:ascii="Times New Roman" w:hAnsi="Times New Roman" w:cs="Times New Roman"/>
          <w:b/>
          <w:bCs/>
          <w:sz w:val="24"/>
          <w:szCs w:val="24"/>
        </w:rPr>
      </w:pPr>
    </w:p>
    <w:p w14:paraId="18B4B359" w14:textId="77777777" w:rsidR="006561B0" w:rsidRDefault="006561B0" w:rsidP="006561B0">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Maitrise des cadres réglementaires de protection des données et des règles d’archivage public </w:t>
      </w:r>
    </w:p>
    <w:p w14:paraId="67510B56" w14:textId="77777777" w:rsidR="006561B0" w:rsidRDefault="006561B0" w:rsidP="006561B0">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Maitrise du français professionnel écrit et oral.</w:t>
      </w:r>
    </w:p>
    <w:p w14:paraId="2B2CD050" w14:textId="77777777" w:rsidR="006561B0" w:rsidRDefault="006561B0" w:rsidP="006561B0">
      <w:pPr>
        <w:pStyle w:val="Paragraphedeliste"/>
        <w:ind w:left="783"/>
        <w:jc w:val="both"/>
        <w:rPr>
          <w:rFonts w:ascii="Times New Roman" w:hAnsi="Times New Roman" w:cs="Times New Roman"/>
          <w:sz w:val="24"/>
          <w:szCs w:val="24"/>
        </w:rPr>
      </w:pPr>
    </w:p>
    <w:p w14:paraId="71406061" w14:textId="77777777" w:rsidR="006561B0" w:rsidRDefault="006561B0" w:rsidP="006561B0">
      <w:pPr>
        <w:pStyle w:val="Paragraphedeliste"/>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 xml:space="preserve">Modalité de recrutement : </w:t>
      </w:r>
      <w:r>
        <w:rPr>
          <w:rFonts w:ascii="Times New Roman" w:hAnsi="Times New Roman" w:cs="Times New Roman"/>
          <w:bCs/>
          <w:sz w:val="24"/>
          <w:szCs w:val="24"/>
        </w:rPr>
        <w:t>Sur Titre.</w:t>
      </w:r>
    </w:p>
    <w:p w14:paraId="4DBE68D7" w14:textId="77777777" w:rsidR="006561B0" w:rsidRDefault="006561B0" w:rsidP="006561B0">
      <w:pPr>
        <w:jc w:val="both"/>
        <w:rPr>
          <w:rFonts w:ascii="Times New Roman" w:hAnsi="Times New Roman" w:cs="Times New Roman"/>
          <w:b/>
          <w:sz w:val="24"/>
          <w:szCs w:val="24"/>
        </w:rPr>
      </w:pPr>
    </w:p>
    <w:p w14:paraId="1CC8E6D6" w14:textId="77777777" w:rsidR="006561B0" w:rsidRDefault="006561B0" w:rsidP="006561B0">
      <w:pPr>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624C5457"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254C7B14"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021A7035"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4B4F4EBC"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3C8C65F4" w14:textId="77777777" w:rsidR="006561B0" w:rsidRDefault="006561B0" w:rsidP="006561B0">
      <w:pPr>
        <w:jc w:val="both"/>
        <w:rPr>
          <w:rFonts w:ascii="Times New Roman" w:hAnsi="Times New Roman" w:cs="Times New Roman"/>
          <w:sz w:val="24"/>
          <w:szCs w:val="24"/>
        </w:rPr>
      </w:pPr>
    </w:p>
    <w:p w14:paraId="71302272" w14:textId="77777777" w:rsidR="006561B0" w:rsidRDefault="006561B0" w:rsidP="006561B0">
      <w:pPr>
        <w:jc w:val="both"/>
        <w:rPr>
          <w:rFonts w:ascii="Times New Roman" w:hAnsi="Times New Roman" w:cs="Times New Roman"/>
          <w:sz w:val="24"/>
          <w:szCs w:val="24"/>
        </w:rPr>
      </w:pPr>
    </w:p>
    <w:p w14:paraId="5EA66354" w14:textId="77777777" w:rsidR="006561B0" w:rsidRDefault="006561B0" w:rsidP="006561B0">
      <w:pPr>
        <w:pStyle w:val="Paragraphedeliste"/>
        <w:ind w:left="5031"/>
        <w:jc w:val="both"/>
        <w:rPr>
          <w:rFonts w:ascii="Times New Roman" w:hAnsi="Times New Roman" w:cs="Times New Roman"/>
          <w:sz w:val="24"/>
          <w:szCs w:val="24"/>
        </w:rPr>
      </w:pPr>
    </w:p>
    <w:p w14:paraId="303D675B" w14:textId="77777777" w:rsidR="006561B0" w:rsidRDefault="006561B0" w:rsidP="006561B0">
      <w:pPr>
        <w:pStyle w:val="Paragraphedeliste"/>
        <w:ind w:left="5031"/>
        <w:jc w:val="both"/>
        <w:rPr>
          <w:rFonts w:ascii="Times New Roman" w:hAnsi="Times New Roman" w:cs="Times New Roman"/>
          <w:sz w:val="24"/>
          <w:szCs w:val="24"/>
        </w:rPr>
      </w:pPr>
    </w:p>
    <w:p w14:paraId="3EB2DFBB" w14:textId="77777777" w:rsidR="006561B0" w:rsidRDefault="006561B0" w:rsidP="006561B0">
      <w:pPr>
        <w:pStyle w:val="Paragraphedeliste"/>
        <w:ind w:left="5031"/>
        <w:jc w:val="right"/>
        <w:rPr>
          <w:rFonts w:ascii="Times New Roman" w:hAnsi="Times New Roman" w:cs="Times New Roman"/>
          <w:sz w:val="24"/>
          <w:szCs w:val="24"/>
        </w:rPr>
      </w:pPr>
      <w:r>
        <w:rPr>
          <w:rFonts w:ascii="Times New Roman" w:hAnsi="Times New Roman" w:cs="Times New Roman"/>
          <w:sz w:val="24"/>
          <w:szCs w:val="24"/>
        </w:rPr>
        <w:t>Fait à Kisangani, le 08 Juin 2026.</w:t>
      </w:r>
    </w:p>
    <w:p w14:paraId="6F3DE252" w14:textId="77777777" w:rsidR="006561B0" w:rsidRDefault="006561B0" w:rsidP="006561B0">
      <w:pPr>
        <w:pStyle w:val="Paragraphedeliste"/>
        <w:ind w:left="5031"/>
        <w:jc w:val="both"/>
        <w:rPr>
          <w:rFonts w:ascii="Times New Roman" w:hAnsi="Times New Roman" w:cs="Times New Roman"/>
          <w:sz w:val="24"/>
          <w:szCs w:val="24"/>
        </w:rPr>
      </w:pPr>
    </w:p>
    <w:p w14:paraId="34205861" w14:textId="77777777" w:rsidR="006561B0" w:rsidRDefault="006561B0" w:rsidP="006561B0">
      <w:pPr>
        <w:pStyle w:val="Paragraphedeliste"/>
        <w:ind w:left="5031"/>
        <w:jc w:val="both"/>
        <w:rPr>
          <w:rFonts w:ascii="Times New Roman" w:hAnsi="Times New Roman" w:cs="Times New Roman"/>
          <w:sz w:val="24"/>
          <w:szCs w:val="24"/>
        </w:rPr>
      </w:pPr>
    </w:p>
    <w:p w14:paraId="57EB4CFD" w14:textId="77777777" w:rsidR="006561B0" w:rsidRDefault="006561B0" w:rsidP="006561B0">
      <w:pPr>
        <w:pStyle w:val="Paragraphedeliste"/>
        <w:ind w:left="5031"/>
        <w:jc w:val="both"/>
        <w:rPr>
          <w:rFonts w:ascii="Times New Roman" w:hAnsi="Times New Roman" w:cs="Times New Roman"/>
          <w:sz w:val="24"/>
          <w:szCs w:val="24"/>
        </w:rPr>
      </w:pPr>
    </w:p>
    <w:p w14:paraId="78F5783F" w14:textId="77777777" w:rsidR="006561B0" w:rsidRDefault="006561B0" w:rsidP="006561B0">
      <w:pPr>
        <w:pStyle w:val="Paragraphedeliste"/>
        <w:ind w:left="5031"/>
        <w:jc w:val="both"/>
        <w:rPr>
          <w:rFonts w:ascii="Times New Roman" w:hAnsi="Times New Roman" w:cs="Times New Roman"/>
          <w:sz w:val="24"/>
          <w:szCs w:val="24"/>
        </w:rPr>
      </w:pPr>
    </w:p>
    <w:p w14:paraId="7C131021" w14:textId="77777777" w:rsidR="006561B0" w:rsidRDefault="006561B0" w:rsidP="006561B0">
      <w:pPr>
        <w:pStyle w:val="Paragraphedeliste"/>
        <w:ind w:left="5031"/>
        <w:jc w:val="both"/>
        <w:rPr>
          <w:rFonts w:ascii="Times New Roman" w:hAnsi="Times New Roman" w:cs="Times New Roman"/>
          <w:sz w:val="24"/>
          <w:szCs w:val="24"/>
        </w:rPr>
      </w:pPr>
    </w:p>
    <w:p w14:paraId="025EBCF3"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lastRenderedPageBreak/>
        <w:t>TITRE 6 : COMPTABLE INTERNE</w:t>
      </w:r>
    </w:p>
    <w:p w14:paraId="07836C9B"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Type de contrat</w:t>
      </w: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t>: CDD</w:t>
      </w:r>
    </w:p>
    <w:p w14:paraId="57EA1DDF"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 xml:space="preserve">Lieu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Kisangani</w:t>
      </w:r>
    </w:p>
    <w:p w14:paraId="4B88E13F" w14:textId="77777777"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Rattachement hiérarchique</w:t>
      </w:r>
      <w:r>
        <w:rPr>
          <w:rFonts w:ascii="Times New Roman" w:hAnsi="Times New Roman" w:cs="Times New Roman"/>
          <w:bCs/>
          <w:sz w:val="24"/>
          <w:szCs w:val="24"/>
        </w:rPr>
        <w:tab/>
        <w:t xml:space="preserve">: Chef Commission Administrative et financière/Directeur </w:t>
      </w:r>
    </w:p>
    <w:p w14:paraId="5D36185C" w14:textId="77777777" w:rsidR="006561B0" w:rsidRDefault="006561B0" w:rsidP="006561B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Général/Coordonnateur ou son remplaçant</w:t>
      </w:r>
    </w:p>
    <w:p w14:paraId="7F515F87" w14:textId="0A9D27F3" w:rsidR="006561B0" w:rsidRDefault="006561B0" w:rsidP="006561B0">
      <w:pPr>
        <w:spacing w:after="0"/>
        <w:jc w:val="both"/>
        <w:rPr>
          <w:rFonts w:ascii="Times New Roman" w:hAnsi="Times New Roman" w:cs="Times New Roman"/>
          <w:bCs/>
          <w:sz w:val="24"/>
          <w:szCs w:val="24"/>
        </w:rPr>
      </w:pPr>
      <w:r w:rsidRPr="001F3DD3">
        <w:rPr>
          <w:rFonts w:ascii="Times New Roman" w:hAnsi="Times New Roman" w:cs="Times New Roman"/>
          <w:b/>
          <w:sz w:val="24"/>
          <w:szCs w:val="24"/>
        </w:rPr>
        <w:t>Date de prise de poste</w:t>
      </w:r>
      <w:r>
        <w:rPr>
          <w:rFonts w:ascii="Times New Roman" w:hAnsi="Times New Roman" w:cs="Times New Roman"/>
          <w:bCs/>
          <w:sz w:val="24"/>
          <w:szCs w:val="24"/>
        </w:rPr>
        <w:tab/>
      </w:r>
      <w:r w:rsidR="004033DF">
        <w:rPr>
          <w:rFonts w:ascii="Times New Roman" w:hAnsi="Times New Roman" w:cs="Times New Roman"/>
          <w:bCs/>
          <w:sz w:val="24"/>
          <w:szCs w:val="24"/>
        </w:rPr>
        <w:tab/>
      </w:r>
      <w:r>
        <w:rPr>
          <w:rFonts w:ascii="Times New Roman" w:hAnsi="Times New Roman" w:cs="Times New Roman"/>
          <w:bCs/>
          <w:sz w:val="24"/>
          <w:szCs w:val="24"/>
        </w:rPr>
        <w:t xml:space="preserve">: Dès que possible </w:t>
      </w:r>
    </w:p>
    <w:p w14:paraId="6FCAC3A3" w14:textId="77777777" w:rsidR="006561B0" w:rsidRDefault="006561B0" w:rsidP="006561B0">
      <w:pPr>
        <w:jc w:val="both"/>
        <w:rPr>
          <w:rFonts w:ascii="Times New Roman" w:hAnsi="Times New Roman" w:cs="Times New Roman"/>
          <w:b/>
          <w:bCs/>
          <w:sz w:val="24"/>
          <w:szCs w:val="24"/>
        </w:rPr>
      </w:pPr>
    </w:p>
    <w:p w14:paraId="50C03F52"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t>Mission générale</w:t>
      </w:r>
    </w:p>
    <w:p w14:paraId="7A4A1769" w14:textId="77777777" w:rsidR="006561B0" w:rsidRDefault="006561B0" w:rsidP="006561B0">
      <w:pPr>
        <w:jc w:val="both"/>
        <w:rPr>
          <w:rFonts w:ascii="Times New Roman" w:hAnsi="Times New Roman" w:cs="Times New Roman"/>
          <w:sz w:val="24"/>
          <w:szCs w:val="24"/>
        </w:rPr>
      </w:pPr>
      <w:r>
        <w:rPr>
          <w:rFonts w:ascii="Times New Roman" w:hAnsi="Times New Roman" w:cs="Times New Roman"/>
          <w:sz w:val="24"/>
          <w:szCs w:val="24"/>
        </w:rPr>
        <w:t>Assurer la tenue, le contrôle et la fiabilité des comptes du FRIVAO ; garantir la traçabilité des flux financiers liés aux procédures d’indemnisation ; veiller au respect des règles budgétaires, comptables, fiscales et des procédures internes, ainsi qu’aux obligations de conformité et de sécurité des données.</w:t>
      </w:r>
    </w:p>
    <w:p w14:paraId="07710332" w14:textId="77777777" w:rsidR="006561B0" w:rsidRDefault="006561B0" w:rsidP="006561B0">
      <w:pPr>
        <w:jc w:val="both"/>
        <w:rPr>
          <w:rFonts w:ascii="Times New Roman" w:hAnsi="Times New Roman" w:cs="Times New Roman"/>
          <w:sz w:val="24"/>
          <w:szCs w:val="24"/>
        </w:rPr>
      </w:pPr>
      <w:r>
        <w:rPr>
          <w:rFonts w:ascii="Times New Roman" w:hAnsi="Times New Roman" w:cs="Times New Roman"/>
          <w:b/>
          <w:bCs/>
          <w:sz w:val="24"/>
          <w:szCs w:val="24"/>
        </w:rPr>
        <w:t>Les principaux domaines de responsabilité</w:t>
      </w:r>
    </w:p>
    <w:p w14:paraId="159445F2"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Tenue comptable et enregistrement : - enregistrer toutes les opérations comptables quotidiennes (factures, pièces justificatives, mandats, titres) conformément au plan comptable applicable ; </w:t>
      </w:r>
    </w:p>
    <w:p w14:paraId="744C11E7"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Gestion des paiements et indemnisation : préparer et contrôler les pièces justificatives nécessaires aux paiements d’indemnités ; - vérifier l’exactitude des listes de bénéficiaires, des montants et des documents d’identification avant toute mise en paiement ; - superviser la traçabilité des versements et tenir à jour les états de suivi des bénéficiaires.</w:t>
      </w:r>
    </w:p>
    <w:p w14:paraId="2557C594"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Contrôle interne et conformité : appliquer et faire respecter les procédures internes de contrôle, de lutte contre la fraude.</w:t>
      </w:r>
    </w:p>
    <w:p w14:paraId="33437F94"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Budget : Participer à l’élaboration et au suivi du budget (prévisions, engagements, consommation) ; - Préparer les états financiers périodiques (mensuels, trimestriels, annuels) et les rapports financiers destinés à la Direction générale et aux autorités de tutelle.     </w:t>
      </w:r>
    </w:p>
    <w:p w14:paraId="3F822F2D"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Relations externes et audits : - Préparer les dossiers et les justificatifs pour les audits internes et externes et répondre aux demandes des commissaires aux comptes ; - assurer les relations avec les banques, fournisseurs, prestataires et le cas échéant, les services de comptabilité publique. </w:t>
      </w:r>
    </w:p>
    <w:p w14:paraId="0058A619" w14:textId="77777777" w:rsidR="006561B0" w:rsidRDefault="006561B0" w:rsidP="006561B0">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Rédiger et mettre à jour les procédures comptables et guides utilisateurs internes.</w:t>
      </w:r>
    </w:p>
    <w:p w14:paraId="63E8AAE7"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b/>
          <w:bCs/>
          <w:sz w:val="24"/>
          <w:szCs w:val="24"/>
        </w:rPr>
        <w:t>Le Profil requis :</w:t>
      </w:r>
    </w:p>
    <w:p w14:paraId="6FF144FF" w14:textId="77777777" w:rsidR="006561B0" w:rsidRDefault="006561B0" w:rsidP="006561B0">
      <w:pPr>
        <w:jc w:val="both"/>
        <w:rPr>
          <w:rFonts w:ascii="Times New Roman" w:hAnsi="Times New Roman" w:cs="Times New Roman"/>
          <w:b/>
          <w:bCs/>
          <w:sz w:val="24"/>
          <w:szCs w:val="24"/>
        </w:rPr>
      </w:pPr>
      <w:r>
        <w:rPr>
          <w:rFonts w:ascii="Times New Roman" w:hAnsi="Times New Roman" w:cs="Times New Roman"/>
          <w:sz w:val="24"/>
          <w:szCs w:val="24"/>
        </w:rPr>
        <w:t xml:space="preserve">Il (elle) doit être en priorité de nationalité congolaise, de bonnes vie et mœurs ; il(elle) doit jouir pleinement de ses droits civiques. Être de bonne santé et disposer des aptitudes physiques et mentales nécessaires ; avoir un sens de responsabilité et de confidentialité. </w:t>
      </w:r>
    </w:p>
    <w:p w14:paraId="15F0D423" w14:textId="77777777" w:rsidR="006561B0" w:rsidRDefault="006561B0" w:rsidP="006561B0">
      <w:pPr>
        <w:pStyle w:val="Paragraphedeliste"/>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Formation</w:t>
      </w:r>
    </w:p>
    <w:p w14:paraId="530712F6" w14:textId="77777777" w:rsidR="006561B0" w:rsidRDefault="006561B0" w:rsidP="006561B0">
      <w:pPr>
        <w:pStyle w:val="Paragraphedeliste"/>
        <w:jc w:val="both"/>
        <w:rPr>
          <w:rFonts w:ascii="Times New Roman" w:hAnsi="Times New Roman" w:cs="Times New Roman"/>
          <w:sz w:val="24"/>
          <w:szCs w:val="24"/>
        </w:rPr>
      </w:pPr>
    </w:p>
    <w:p w14:paraId="516F55D0" w14:textId="77777777" w:rsidR="006561B0" w:rsidRDefault="006561B0" w:rsidP="006561B0">
      <w:pPr>
        <w:pStyle w:val="Paragraphedeliste"/>
        <w:numPr>
          <w:ilvl w:val="0"/>
          <w:numId w:val="16"/>
        </w:numPr>
        <w:jc w:val="both"/>
        <w:rPr>
          <w:rFonts w:ascii="Times New Roman" w:hAnsi="Times New Roman" w:cs="Times New Roman"/>
          <w:sz w:val="24"/>
          <w:szCs w:val="24"/>
        </w:rPr>
      </w:pPr>
      <w:r>
        <w:rPr>
          <w:rFonts w:ascii="Times New Roman" w:hAnsi="Times New Roman" w:cs="Times New Roman"/>
          <w:sz w:val="24"/>
          <w:szCs w:val="24"/>
        </w:rPr>
        <w:t>Être détenteur d’au moins un diplôme de graduat en science en comptabilité/finance ou son équivalent. Le diplôme d’expert-comptable constitue un atout pour un poste de niveau supérieur.</w:t>
      </w:r>
    </w:p>
    <w:p w14:paraId="373BDC5D" w14:textId="77777777" w:rsidR="006561B0" w:rsidRDefault="006561B0" w:rsidP="006561B0">
      <w:pPr>
        <w:pStyle w:val="Paragraphedeliste"/>
        <w:ind w:left="783"/>
        <w:jc w:val="both"/>
        <w:rPr>
          <w:rFonts w:ascii="Times New Roman" w:hAnsi="Times New Roman" w:cs="Times New Roman"/>
          <w:sz w:val="24"/>
          <w:szCs w:val="24"/>
        </w:rPr>
      </w:pPr>
    </w:p>
    <w:p w14:paraId="0E81A06C" w14:textId="77777777" w:rsidR="006561B0" w:rsidRDefault="006561B0" w:rsidP="006561B0">
      <w:pPr>
        <w:pStyle w:val="Paragraphedeliste"/>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Expérience</w:t>
      </w:r>
    </w:p>
    <w:p w14:paraId="1DF41166" w14:textId="77777777" w:rsidR="006561B0" w:rsidRDefault="006561B0" w:rsidP="006561B0">
      <w:pPr>
        <w:pStyle w:val="Paragraphedeliste"/>
        <w:jc w:val="both"/>
        <w:rPr>
          <w:rFonts w:ascii="Times New Roman" w:hAnsi="Times New Roman" w:cs="Times New Roman"/>
          <w:b/>
          <w:bCs/>
          <w:sz w:val="24"/>
          <w:szCs w:val="24"/>
        </w:rPr>
      </w:pPr>
    </w:p>
    <w:p w14:paraId="374C3871" w14:textId="77777777" w:rsidR="006561B0" w:rsidRDefault="006561B0" w:rsidP="006561B0">
      <w:pPr>
        <w:pStyle w:val="Paragraphedeliste"/>
        <w:numPr>
          <w:ilvl w:val="0"/>
          <w:numId w:val="16"/>
        </w:numPr>
        <w:jc w:val="both"/>
        <w:rPr>
          <w:rFonts w:ascii="Times New Roman" w:hAnsi="Times New Roman" w:cs="Times New Roman"/>
          <w:sz w:val="24"/>
          <w:szCs w:val="24"/>
        </w:rPr>
      </w:pPr>
      <w:r>
        <w:rPr>
          <w:rFonts w:ascii="Times New Roman" w:hAnsi="Times New Roman" w:cs="Times New Roman"/>
          <w:sz w:val="24"/>
          <w:szCs w:val="24"/>
        </w:rPr>
        <w:t>Minimum 5 ans d’expérience en comptabilité dont idéalement dans la gestion d’indemnisation ;</w:t>
      </w:r>
    </w:p>
    <w:p w14:paraId="021E1E59" w14:textId="77777777" w:rsidR="006561B0" w:rsidRDefault="006561B0" w:rsidP="006561B0">
      <w:pPr>
        <w:pStyle w:val="Paragraphedeliste"/>
        <w:numPr>
          <w:ilvl w:val="0"/>
          <w:numId w:val="16"/>
        </w:numPr>
        <w:jc w:val="both"/>
        <w:rPr>
          <w:rFonts w:ascii="Times New Roman" w:hAnsi="Times New Roman" w:cs="Times New Roman"/>
          <w:sz w:val="24"/>
          <w:szCs w:val="24"/>
        </w:rPr>
      </w:pPr>
      <w:r>
        <w:rPr>
          <w:rFonts w:ascii="Times New Roman" w:hAnsi="Times New Roman" w:cs="Times New Roman"/>
          <w:sz w:val="24"/>
          <w:szCs w:val="24"/>
        </w:rPr>
        <w:t>Expérience en audit, contrôle interne ou gestion de trésorerie appréciée.</w:t>
      </w:r>
    </w:p>
    <w:p w14:paraId="587EE0E5" w14:textId="77777777" w:rsidR="006561B0" w:rsidRDefault="006561B0" w:rsidP="006561B0">
      <w:pPr>
        <w:pStyle w:val="Paragraphedeliste"/>
        <w:ind w:left="783"/>
        <w:jc w:val="both"/>
        <w:rPr>
          <w:rFonts w:ascii="Times New Roman" w:hAnsi="Times New Roman" w:cs="Times New Roman"/>
          <w:sz w:val="24"/>
          <w:szCs w:val="24"/>
        </w:rPr>
      </w:pPr>
    </w:p>
    <w:p w14:paraId="1686A39D" w14:textId="77777777" w:rsidR="006561B0" w:rsidRDefault="006561B0" w:rsidP="006561B0">
      <w:pPr>
        <w:pStyle w:val="Paragraphedeliste"/>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t>Compétences techniques</w:t>
      </w:r>
    </w:p>
    <w:p w14:paraId="463F702A" w14:textId="77777777" w:rsidR="006561B0" w:rsidRDefault="006561B0" w:rsidP="006561B0">
      <w:pPr>
        <w:pStyle w:val="Paragraphedeliste"/>
        <w:jc w:val="both"/>
        <w:rPr>
          <w:rFonts w:ascii="Times New Roman" w:hAnsi="Times New Roman" w:cs="Times New Roman"/>
          <w:b/>
          <w:bCs/>
          <w:sz w:val="24"/>
          <w:szCs w:val="24"/>
        </w:rPr>
      </w:pPr>
    </w:p>
    <w:p w14:paraId="0ABEC298" w14:textId="77777777" w:rsidR="006561B0" w:rsidRDefault="006561B0" w:rsidP="006561B0">
      <w:pPr>
        <w:pStyle w:val="Paragraphedeliste"/>
        <w:numPr>
          <w:ilvl w:val="0"/>
          <w:numId w:val="17"/>
        </w:numPr>
        <w:jc w:val="both"/>
        <w:rPr>
          <w:rFonts w:ascii="Times New Roman" w:hAnsi="Times New Roman" w:cs="Times New Roman"/>
          <w:sz w:val="24"/>
          <w:szCs w:val="24"/>
        </w:rPr>
      </w:pPr>
      <w:r>
        <w:rPr>
          <w:rFonts w:ascii="Times New Roman" w:hAnsi="Times New Roman" w:cs="Times New Roman"/>
          <w:sz w:val="24"/>
          <w:szCs w:val="24"/>
        </w:rPr>
        <w:t>Maitrise des principes de la comptabilité générale et analytique et ceux de l’OHADA ;</w:t>
      </w:r>
    </w:p>
    <w:p w14:paraId="533BF1B2" w14:textId="77777777" w:rsidR="006561B0" w:rsidRDefault="006561B0" w:rsidP="006561B0">
      <w:pPr>
        <w:pStyle w:val="Paragraphedeliste"/>
        <w:numPr>
          <w:ilvl w:val="0"/>
          <w:numId w:val="17"/>
        </w:numPr>
        <w:jc w:val="both"/>
        <w:rPr>
          <w:rFonts w:ascii="Times New Roman" w:hAnsi="Times New Roman" w:cs="Times New Roman"/>
          <w:sz w:val="24"/>
          <w:szCs w:val="24"/>
        </w:rPr>
      </w:pPr>
      <w:r>
        <w:rPr>
          <w:rFonts w:ascii="Times New Roman" w:hAnsi="Times New Roman" w:cs="Times New Roman"/>
          <w:sz w:val="24"/>
          <w:szCs w:val="24"/>
        </w:rPr>
        <w:t>Connaissance des règles budgétaires, des obligations fiscales et sociales et des normes comptables nationales ;</w:t>
      </w:r>
    </w:p>
    <w:p w14:paraId="3DB42782" w14:textId="77777777" w:rsidR="006561B0" w:rsidRDefault="006561B0" w:rsidP="006561B0">
      <w:pPr>
        <w:pStyle w:val="Paragraphedeliste"/>
        <w:numPr>
          <w:ilvl w:val="0"/>
          <w:numId w:val="17"/>
        </w:numPr>
        <w:jc w:val="both"/>
        <w:rPr>
          <w:rFonts w:ascii="Times New Roman" w:hAnsi="Times New Roman" w:cs="Times New Roman"/>
          <w:sz w:val="24"/>
          <w:szCs w:val="24"/>
        </w:rPr>
      </w:pPr>
      <w:r>
        <w:rPr>
          <w:rFonts w:ascii="Times New Roman" w:hAnsi="Times New Roman" w:cs="Times New Roman"/>
          <w:sz w:val="24"/>
          <w:szCs w:val="24"/>
        </w:rPr>
        <w:t>Capacité à produire des états financiers et des tableaux de bord ;</w:t>
      </w:r>
    </w:p>
    <w:p w14:paraId="435C8B01" w14:textId="77777777" w:rsidR="006561B0" w:rsidRDefault="006561B0" w:rsidP="006561B0">
      <w:pPr>
        <w:pStyle w:val="Paragraphedeliste"/>
        <w:numPr>
          <w:ilvl w:val="0"/>
          <w:numId w:val="17"/>
        </w:numPr>
        <w:jc w:val="both"/>
        <w:rPr>
          <w:rFonts w:ascii="Times New Roman" w:hAnsi="Times New Roman" w:cs="Times New Roman"/>
          <w:sz w:val="24"/>
          <w:szCs w:val="24"/>
        </w:rPr>
      </w:pPr>
      <w:r>
        <w:rPr>
          <w:rFonts w:ascii="Times New Roman" w:hAnsi="Times New Roman" w:cs="Times New Roman"/>
          <w:sz w:val="24"/>
          <w:szCs w:val="24"/>
        </w:rPr>
        <w:t>Maitrise du français professionnel écrit et oral ;</w:t>
      </w:r>
    </w:p>
    <w:p w14:paraId="504D8AF7" w14:textId="77777777" w:rsidR="006561B0" w:rsidRDefault="006561B0" w:rsidP="006561B0">
      <w:pPr>
        <w:pStyle w:val="Paragraphedeliste"/>
        <w:numPr>
          <w:ilvl w:val="0"/>
          <w:numId w:val="17"/>
        </w:numPr>
        <w:jc w:val="both"/>
        <w:rPr>
          <w:rFonts w:ascii="Times New Roman" w:hAnsi="Times New Roman" w:cs="Times New Roman"/>
          <w:sz w:val="24"/>
          <w:szCs w:val="24"/>
        </w:rPr>
      </w:pPr>
      <w:r>
        <w:rPr>
          <w:rFonts w:ascii="Times New Roman" w:hAnsi="Times New Roman" w:cs="Times New Roman"/>
          <w:sz w:val="24"/>
          <w:szCs w:val="24"/>
        </w:rPr>
        <w:t>Être capable de travailler sous pression et produire des résultats dans les délais impartis.</w:t>
      </w:r>
    </w:p>
    <w:p w14:paraId="49D90B42" w14:textId="77777777" w:rsidR="006561B0" w:rsidRDefault="006561B0" w:rsidP="006561B0">
      <w:pPr>
        <w:pStyle w:val="Paragraphedeliste"/>
        <w:jc w:val="both"/>
        <w:rPr>
          <w:rFonts w:ascii="Times New Roman" w:hAnsi="Times New Roman" w:cs="Times New Roman"/>
          <w:b/>
          <w:bCs/>
          <w:sz w:val="24"/>
          <w:szCs w:val="24"/>
        </w:rPr>
      </w:pPr>
    </w:p>
    <w:p w14:paraId="2691C18A" w14:textId="77777777" w:rsidR="006561B0" w:rsidRDefault="006561B0" w:rsidP="006561B0">
      <w:pPr>
        <w:pStyle w:val="Paragraphedeliste"/>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t>Modalité de recrutement : Sur titre.</w:t>
      </w:r>
    </w:p>
    <w:p w14:paraId="40BA8773" w14:textId="77777777" w:rsidR="006561B0" w:rsidRDefault="006561B0" w:rsidP="006561B0">
      <w:pPr>
        <w:pStyle w:val="Paragraphedeliste"/>
        <w:jc w:val="both"/>
        <w:rPr>
          <w:rFonts w:ascii="Times New Roman" w:hAnsi="Times New Roman" w:cs="Times New Roman"/>
          <w:b/>
          <w:bCs/>
          <w:sz w:val="24"/>
          <w:szCs w:val="24"/>
        </w:rPr>
      </w:pPr>
    </w:p>
    <w:p w14:paraId="4EEB2915" w14:textId="77777777" w:rsidR="006561B0" w:rsidRDefault="006561B0" w:rsidP="006561B0">
      <w:pPr>
        <w:pStyle w:val="Paragraphedeliste"/>
        <w:jc w:val="both"/>
        <w:rPr>
          <w:rFonts w:ascii="Times New Roman" w:hAnsi="Times New Roman" w:cs="Times New Roman"/>
          <w:b/>
          <w:sz w:val="24"/>
          <w:szCs w:val="24"/>
        </w:rPr>
      </w:pPr>
      <w:r>
        <w:rPr>
          <w:rFonts w:ascii="Times New Roman" w:hAnsi="Times New Roman" w:cs="Times New Roman"/>
          <w:b/>
          <w:sz w:val="24"/>
          <w:szCs w:val="24"/>
        </w:rPr>
        <w:t>Acte de candidature</w:t>
      </w:r>
    </w:p>
    <w:p w14:paraId="2E93F075" w14:textId="77777777" w:rsidR="006561B0" w:rsidRDefault="006561B0" w:rsidP="006561B0">
      <w:pPr>
        <w:pStyle w:val="Paragraphedeliste"/>
        <w:jc w:val="both"/>
        <w:rPr>
          <w:rFonts w:ascii="Times New Roman" w:hAnsi="Times New Roman" w:cs="Times New Roman"/>
          <w:b/>
          <w:sz w:val="24"/>
          <w:szCs w:val="24"/>
        </w:rPr>
      </w:pPr>
    </w:p>
    <w:p w14:paraId="7C7C8C92" w14:textId="77777777" w:rsidR="006561B0" w:rsidRDefault="006561B0" w:rsidP="006561B0">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sz w:val="24"/>
          <w:szCs w:val="24"/>
        </w:rPr>
        <w:t xml:space="preserve">coordon@frivao.cd. </w:t>
      </w:r>
    </w:p>
    <w:p w14:paraId="5129B599" w14:textId="77777777" w:rsidR="006561B0" w:rsidRDefault="006561B0" w:rsidP="006561B0">
      <w:pPr>
        <w:pStyle w:val="Paragraphedeliste"/>
        <w:jc w:val="both"/>
        <w:rPr>
          <w:rFonts w:ascii="Times New Roman" w:hAnsi="Times New Roman" w:cs="Times New Roman"/>
          <w:sz w:val="24"/>
          <w:szCs w:val="24"/>
        </w:rPr>
      </w:pPr>
    </w:p>
    <w:p w14:paraId="48289276"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peuvent également être déposées au siège social du FRIVAO à Kisangani sur l’</w:t>
      </w:r>
      <w:r>
        <w:rPr>
          <w:rFonts w:ascii="Times New Roman" w:hAnsi="Times New Roman" w:cs="Times New Roman"/>
          <w:b/>
          <w:bCs/>
          <w:sz w:val="24"/>
          <w:szCs w:val="24"/>
        </w:rPr>
        <w:t>Avenue MUNYORORO n°16, Commune de MAKISO, Ville de Kisangani dans la Province de la TSHOPO</w:t>
      </w:r>
      <w:r>
        <w:rPr>
          <w:rFonts w:ascii="Times New Roman" w:hAnsi="Times New Roman" w:cs="Times New Roman"/>
          <w:sz w:val="24"/>
          <w:szCs w:val="24"/>
        </w:rPr>
        <w:t xml:space="preserve"> ou au Bureau de liaison </w:t>
      </w:r>
      <w:r>
        <w:rPr>
          <w:rFonts w:ascii="Times New Roman" w:hAnsi="Times New Roman" w:cs="Times New Roman"/>
          <w:b/>
          <w:bCs/>
          <w:sz w:val="24"/>
          <w:szCs w:val="24"/>
        </w:rPr>
        <w:t>rez-de-chaussée du bâtiment de l’Institut National de Formation Judiciaire, référence Palais de Justice, Kinshasa/Gombe</w:t>
      </w:r>
      <w:r>
        <w:rPr>
          <w:rFonts w:ascii="Times New Roman" w:hAnsi="Times New Roman" w:cs="Times New Roman"/>
          <w:sz w:val="24"/>
          <w:szCs w:val="24"/>
        </w:rPr>
        <w:t xml:space="preserve"> au plus tard le 22 Juin 2026 à 16H00’ avec pour </w:t>
      </w:r>
      <w:r>
        <w:rPr>
          <w:rFonts w:ascii="Times New Roman" w:hAnsi="Times New Roman" w:cs="Times New Roman"/>
          <w:b/>
          <w:bCs/>
          <w:sz w:val="24"/>
          <w:szCs w:val="24"/>
        </w:rPr>
        <w:t>objet le poste à pourvoir</w:t>
      </w:r>
      <w:r>
        <w:rPr>
          <w:rFonts w:ascii="Times New Roman" w:hAnsi="Times New Roman" w:cs="Times New Roman"/>
          <w:sz w:val="24"/>
          <w:szCs w:val="24"/>
        </w:rPr>
        <w:t>.</w:t>
      </w:r>
    </w:p>
    <w:p w14:paraId="57879793" w14:textId="77777777" w:rsidR="006561B0" w:rsidRDefault="006561B0" w:rsidP="006561B0">
      <w:pPr>
        <w:pStyle w:val="Paragraphedeliste"/>
        <w:jc w:val="both"/>
        <w:rPr>
          <w:rFonts w:ascii="Times New Roman" w:hAnsi="Times New Roman" w:cs="Times New Roman"/>
          <w:sz w:val="24"/>
          <w:szCs w:val="24"/>
        </w:rPr>
      </w:pPr>
    </w:p>
    <w:p w14:paraId="07CED306"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Seuls les candidat(e)s répondant au profil seront contacté(e)s pour la suite du processus.</w:t>
      </w:r>
    </w:p>
    <w:p w14:paraId="248240E2" w14:textId="77777777" w:rsidR="006561B0" w:rsidRDefault="006561B0" w:rsidP="006561B0">
      <w:pPr>
        <w:pStyle w:val="Paragraphedeliste"/>
        <w:jc w:val="both"/>
        <w:rPr>
          <w:rFonts w:ascii="Times New Roman" w:hAnsi="Times New Roman" w:cs="Times New Roman"/>
          <w:sz w:val="24"/>
          <w:szCs w:val="24"/>
        </w:rPr>
      </w:pPr>
      <w:r>
        <w:rPr>
          <w:rFonts w:ascii="Times New Roman" w:hAnsi="Times New Roman" w:cs="Times New Roman"/>
          <w:sz w:val="24"/>
          <w:szCs w:val="24"/>
        </w:rPr>
        <w:t>Les candidatures féminines sont vivement encouragées.</w:t>
      </w:r>
    </w:p>
    <w:p w14:paraId="33FFDE51" w14:textId="77777777" w:rsidR="006561B0" w:rsidRDefault="006561B0" w:rsidP="006561B0">
      <w:pPr>
        <w:pStyle w:val="Paragraphedeliste"/>
        <w:jc w:val="both"/>
        <w:rPr>
          <w:rFonts w:ascii="Times New Roman" w:hAnsi="Times New Roman" w:cs="Times New Roman"/>
          <w:sz w:val="24"/>
          <w:szCs w:val="24"/>
        </w:rPr>
      </w:pPr>
    </w:p>
    <w:p w14:paraId="7A009673" w14:textId="77777777" w:rsidR="006561B0" w:rsidRDefault="006561B0" w:rsidP="006561B0">
      <w:pPr>
        <w:pStyle w:val="Paragraphedeliste"/>
        <w:ind w:left="4260" w:firstLine="696"/>
        <w:jc w:val="right"/>
        <w:rPr>
          <w:rFonts w:ascii="Times New Roman" w:hAnsi="Times New Roman" w:cs="Times New Roman"/>
          <w:sz w:val="24"/>
          <w:szCs w:val="24"/>
        </w:rPr>
      </w:pPr>
    </w:p>
    <w:p w14:paraId="0398AF7E" w14:textId="77777777" w:rsidR="006561B0" w:rsidRDefault="006561B0" w:rsidP="006561B0">
      <w:pPr>
        <w:pStyle w:val="Paragraphedeliste"/>
        <w:ind w:left="4260" w:firstLine="696"/>
        <w:jc w:val="right"/>
        <w:rPr>
          <w:rFonts w:ascii="Times New Roman" w:hAnsi="Times New Roman" w:cs="Times New Roman"/>
          <w:sz w:val="24"/>
          <w:szCs w:val="24"/>
        </w:rPr>
      </w:pPr>
    </w:p>
    <w:p w14:paraId="1391360A" w14:textId="77777777" w:rsidR="006561B0" w:rsidRDefault="006561B0" w:rsidP="006561B0">
      <w:pPr>
        <w:pStyle w:val="Paragraphedeliste"/>
        <w:ind w:left="4260" w:firstLine="696"/>
        <w:jc w:val="right"/>
        <w:rPr>
          <w:rFonts w:ascii="Times New Roman" w:hAnsi="Times New Roman" w:cs="Times New Roman"/>
          <w:sz w:val="24"/>
          <w:szCs w:val="24"/>
        </w:rPr>
      </w:pPr>
      <w:r>
        <w:rPr>
          <w:rFonts w:ascii="Times New Roman" w:hAnsi="Times New Roman" w:cs="Times New Roman"/>
          <w:sz w:val="24"/>
          <w:szCs w:val="24"/>
        </w:rPr>
        <w:t>Fait à Kisangani, le 08 Juin 2026.</w:t>
      </w:r>
    </w:p>
    <w:p w14:paraId="44D2D920" w14:textId="77777777" w:rsidR="006561B0" w:rsidRDefault="006561B0" w:rsidP="006561B0">
      <w:pPr>
        <w:pStyle w:val="Paragraphedeliste"/>
        <w:jc w:val="both"/>
        <w:rPr>
          <w:rFonts w:ascii="Times New Roman" w:hAnsi="Times New Roman" w:cs="Times New Roman"/>
          <w:sz w:val="24"/>
          <w:szCs w:val="24"/>
        </w:rPr>
      </w:pPr>
    </w:p>
    <w:p w14:paraId="67E08301" w14:textId="77777777" w:rsidR="006561B0" w:rsidRDefault="006561B0" w:rsidP="006561B0">
      <w:pPr>
        <w:jc w:val="both"/>
        <w:rPr>
          <w:rFonts w:ascii="Times New Roman" w:hAnsi="Times New Roman" w:cs="Times New Roman"/>
          <w:b/>
          <w:bCs/>
          <w:sz w:val="24"/>
          <w:szCs w:val="24"/>
        </w:rPr>
      </w:pPr>
    </w:p>
    <w:p w14:paraId="63623694" w14:textId="77777777" w:rsidR="006561B0" w:rsidRDefault="006561B0"/>
    <w:sectPr w:rsidR="006561B0">
      <w:headerReference w:type="default" r:id="rId8"/>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43B8C" w14:textId="77777777" w:rsidR="00000000" w:rsidRDefault="004033DF">
      <w:pPr>
        <w:spacing w:after="0" w:line="240" w:lineRule="auto"/>
      </w:pPr>
      <w:r>
        <w:separator/>
      </w:r>
    </w:p>
  </w:endnote>
  <w:endnote w:type="continuationSeparator" w:id="0">
    <w:p w14:paraId="376DC82E" w14:textId="77777777" w:rsidR="00000000" w:rsidRDefault="0040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5B3D8" w14:textId="77777777" w:rsidR="00000000" w:rsidRDefault="004033DF">
      <w:pPr>
        <w:spacing w:after="0" w:line="240" w:lineRule="auto"/>
      </w:pPr>
      <w:r>
        <w:separator/>
      </w:r>
    </w:p>
  </w:footnote>
  <w:footnote w:type="continuationSeparator" w:id="0">
    <w:p w14:paraId="1B12CB0B" w14:textId="77777777" w:rsidR="00000000" w:rsidRDefault="0040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4F0A" w14:textId="77777777" w:rsidR="00347E7A" w:rsidRDefault="006561B0">
    <w:pPr>
      <w:pStyle w:val="En-tte"/>
      <w:jc w:val="center"/>
    </w:pPr>
    <w:r>
      <w:fldChar w:fldCharType="begin"/>
    </w:r>
    <w:r>
      <w:instrText>PAGE   \* MERGEFORMAT</w:instrText>
    </w:r>
    <w:r>
      <w:fldChar w:fldCharType="separate"/>
    </w:r>
    <w:r>
      <w:rPr>
        <w:noProof/>
      </w:rPr>
      <w:t>3</w:t>
    </w:r>
    <w:r>
      <w:fldChar w:fldCharType="end"/>
    </w:r>
  </w:p>
  <w:p w14:paraId="65DE1310" w14:textId="77777777" w:rsidR="00347E7A" w:rsidRDefault="004033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796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D82D84C"/>
    <w:lvl w:ilvl="0" w:tplc="59AE00D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3"/>
    <w:multiLevelType w:val="hybridMultilevel"/>
    <w:tmpl w:val="746016D8"/>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15:restartNumberingAfterBreak="0">
    <w:nsid w:val="00000004"/>
    <w:multiLevelType w:val="hybridMultilevel"/>
    <w:tmpl w:val="C4522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C82D378"/>
    <w:lvl w:ilvl="0" w:tplc="040C0001">
      <w:start w:val="1"/>
      <w:numFmt w:val="bullet"/>
      <w:lvlText w:val=""/>
      <w:lvlJc w:val="left"/>
      <w:pPr>
        <w:ind w:left="845" w:hanging="360"/>
      </w:pPr>
      <w:rPr>
        <w:rFonts w:ascii="Symbol" w:hAnsi="Symbol"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5" w15:restartNumberingAfterBreak="0">
    <w:nsid w:val="00000008"/>
    <w:multiLevelType w:val="hybridMultilevel"/>
    <w:tmpl w:val="F8C8D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9"/>
    <w:multiLevelType w:val="hybridMultilevel"/>
    <w:tmpl w:val="96281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0A"/>
    <w:multiLevelType w:val="hybridMultilevel"/>
    <w:tmpl w:val="801AE86A"/>
    <w:lvl w:ilvl="0" w:tplc="5C14DBC0">
      <w:start w:val="3"/>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000000E"/>
    <w:multiLevelType w:val="hybridMultilevel"/>
    <w:tmpl w:val="C8CA7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hybridMultilevel"/>
    <w:tmpl w:val="BE4AC2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0000012"/>
    <w:multiLevelType w:val="hybridMultilevel"/>
    <w:tmpl w:val="77F6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14"/>
    <w:multiLevelType w:val="hybridMultilevel"/>
    <w:tmpl w:val="9DF41B9A"/>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2" w15:restartNumberingAfterBreak="0">
    <w:nsid w:val="00000015"/>
    <w:multiLevelType w:val="hybridMultilevel"/>
    <w:tmpl w:val="39ACF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16"/>
    <w:multiLevelType w:val="hybridMultilevel"/>
    <w:tmpl w:val="59B282DC"/>
    <w:lvl w:ilvl="0" w:tplc="0510B16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00000017"/>
    <w:multiLevelType w:val="hybridMultilevel"/>
    <w:tmpl w:val="44E445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00000018"/>
    <w:multiLevelType w:val="hybridMultilevel"/>
    <w:tmpl w:val="8486A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0000019"/>
    <w:multiLevelType w:val="hybridMultilevel"/>
    <w:tmpl w:val="59FC71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3"/>
  </w:num>
  <w:num w:numId="4">
    <w:abstractNumId w:val="16"/>
  </w:num>
  <w:num w:numId="5">
    <w:abstractNumId w:val="10"/>
  </w:num>
  <w:num w:numId="6">
    <w:abstractNumId w:val="5"/>
  </w:num>
  <w:num w:numId="7">
    <w:abstractNumId w:val="0"/>
  </w:num>
  <w:num w:numId="8">
    <w:abstractNumId w:val="13"/>
  </w:num>
  <w:num w:numId="9">
    <w:abstractNumId w:val="12"/>
  </w:num>
  <w:num w:numId="10">
    <w:abstractNumId w:val="8"/>
  </w:num>
  <w:num w:numId="11">
    <w:abstractNumId w:val="4"/>
  </w:num>
  <w:num w:numId="12">
    <w:abstractNumId w:val="9"/>
  </w:num>
  <w:num w:numId="13">
    <w:abstractNumId w:val="2"/>
  </w:num>
  <w:num w:numId="14">
    <w:abstractNumId w:val="15"/>
  </w:num>
  <w:num w:numId="15">
    <w:abstractNumId w:val="1"/>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B0"/>
    <w:rsid w:val="001F3DD3"/>
    <w:rsid w:val="004033DF"/>
    <w:rsid w:val="00656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7EA6"/>
  <w15:chartTrackingRefBased/>
  <w15:docId w15:val="{66CF441B-17E2-4928-B2DC-952DB950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B0"/>
    <w:rPr>
      <w:rFonts w:ascii="Calibri" w:eastAsia="Calibri" w:hAnsi="Calibri" w:cs="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1B0"/>
    <w:pPr>
      <w:ind w:left="720"/>
      <w:contextualSpacing/>
    </w:pPr>
  </w:style>
  <w:style w:type="paragraph" w:styleId="En-tte">
    <w:name w:val="header"/>
    <w:basedOn w:val="Normal"/>
    <w:link w:val="En-tteCar"/>
    <w:uiPriority w:val="99"/>
    <w:rsid w:val="006561B0"/>
    <w:pPr>
      <w:tabs>
        <w:tab w:val="center" w:pos="4536"/>
        <w:tab w:val="right" w:pos="9072"/>
      </w:tabs>
      <w:spacing w:after="0" w:line="240" w:lineRule="auto"/>
    </w:pPr>
  </w:style>
  <w:style w:type="character" w:customStyle="1" w:styleId="En-tteCar">
    <w:name w:val="En-tête Car"/>
    <w:basedOn w:val="Policepardfaut"/>
    <w:link w:val="En-tte"/>
    <w:uiPriority w:val="99"/>
    <w:rsid w:val="006561B0"/>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3896</Words>
  <Characters>21430</Characters>
  <Application>Microsoft Office Word</Application>
  <DocSecurity>0</DocSecurity>
  <Lines>178</Lines>
  <Paragraphs>50</Paragraphs>
  <ScaleCrop>false</ScaleCrop>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2026-06-10T09:31:00Z</cp:lastPrinted>
  <dcterms:created xsi:type="dcterms:W3CDTF">2026-06-08T11:51:00Z</dcterms:created>
  <dcterms:modified xsi:type="dcterms:W3CDTF">2026-06-10T09:33:00Z</dcterms:modified>
</cp:coreProperties>
</file>